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13" w:rsidRPr="00F27233" w:rsidRDefault="006E0F13" w:rsidP="006E0F13">
      <w:pPr>
        <w:spacing w:before="100" w:beforeAutospacing="1" w:after="100" w:afterAutospacing="1" w:line="264" w:lineRule="auto"/>
        <w:rPr>
          <w:rFonts w:ascii="Arial" w:hAnsi="Arial" w:cs="Arial"/>
          <w:i/>
          <w:color w:val="000000" w:themeColor="text1"/>
        </w:rPr>
      </w:pPr>
      <w:r w:rsidRPr="00F27233">
        <w:rPr>
          <w:rFonts w:ascii="Arial" w:hAnsi="Arial" w:cs="Arial"/>
          <w:i/>
          <w:color w:val="000000" w:themeColor="text1"/>
        </w:rPr>
        <w:t>Cultura Audiovisual.</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Esta materia pretende iniciar a los estudiantes en la fabricación de sus propias imágenes y productos audiovisuales, ya sean de naturaleza estática como la fotografía o dinámicas como el vídeo. Para esto es necesario que el alumnado esté en situación de analizar, relacionar y comprender los elementos que forman parte de la cultura audiovisual de nuestro tiempo.</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cantidad de información que circula en la actualidad, construida a partir de elementos técnicos audiovisuales (fotografía, cine, vídeo, televisión, e incluso radio) es de una importancia tal y una magnitud de tal dimensión como nunca se ha dado en la historia de la humanidad en épocas precedentes. La sociedad moderna tiene como una de sus señas de identidad la presencia de imágenes digitales en prácticamente cualquier actividad que desarrolle.</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Desde los orígenes de la humanidad, en el paleolítico, la evolución social de los pueblos ha tenido su plasmación gráfica, en representaciones icónicas a lo largo del tiempo, reflejando en ellas el entorno en el que viven, utilizando para ello variadas herramientas a lo largo del discurrir del tiempo (principalmente dibujo, escultura o pintura). La aparición de la fotografía y el cine en el siglo XIX trajo una nueva manera de reflejar la realidad, basada en la impresión de la imagen en una película. Una de las novedades del nuevo producto fue que la imagen obtenida gozó desde su origen de percepción por parte de la sociedad de imagen verosímil y sin manipular, es decir, de reflejo cierto de lo real reflejado allí. Junto a esto, la posibilidad de reproducción, prácticamente ilimitada, de estos elementos permitió el acceso a esta información a la mayoría de la sociedad, preferentemente occidental, afectando, probablemente por primera vez en la historia, a todas las capas sociales. Desde entonces, la sociedad ha vivido una nueva relación de comunicación entre sus elementos, comunicación basada de un modo creciente en medios audiovisuales. La historia del siglo XX no se puede concebir sin el uso de la imagen y el sonido como herramientas de datación y evaluación de los hechos ocurridos; analizar cualquier hito histórico y no recurrir a algún tipo de imagen fotográfica o cinematográfica asociada es una tarea difícil de concebir en la mentalidad actual.</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siglo XXI presenta en su cabecera una nueva revolución social en las comunicaciones: la era digital e internet. Estos dos elementos están suponiendo un cambio tal en los comportamientos sociales que cuesta aventurar hacia dónde caminan las nuevas generaciones nacidas dentro de este sistema de información e intercambio de datos. Por primera vez en la historia prácticamente todo el mundo, en todos los países, tiene herramientas de recepción y envío de información en el instante, información que se construye con las herramientas que esta asignatura trata de analizar para facilitar el aprendizaje.</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Una circunstancia novedosa surgida de las nuevas plataformas digitales es la posibilidad que se tiene de publicar en la red productos construidos con muy pocos medios técnicos y al margen de la industria dedicada a la producción digital. Estas producciones individuales pueden ser vistas y/o escuchadas por millones de personas. Por primera vez en la historia, los creativos pueden alcanzar el reconocimiento de su obra sin pasar por el filtro de la industria audiovisual. Este apoyo inicial sirve como indicativo de calidad para una posterior integración de los nuevos creadores dentro de la industria audiovisual. Por otro lado, la facilidad de exposición del material ("subir a la red") no supone un aumento de la calidad de lo creado; muy al contrario, la realidad nos indica que la posibilidad ilimitada de generar fotos, vídeos, blogs y páginas web sin la ayuda del criterio razonado de la industria está inundando el mercado audiovisual de productos de calidad muy deficiente. Resulta pertinente, por tanto, que los alumnos y alumnas entiendan la importancia del proceso creativo y su relación inexcusable con la industria que se encarga de gestionarlo.</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Otra de las novedades que presenta el mundo digital actual, que le diferencia de sus orígenes (sistemas analógicos), es la posibilidad de generación de imágenes artificiales o alteradas de un modo difícilmente distinguible de la imagen obtenida por pura impresión de la realidad. Los modernos sistemas digitales de edición permiten crear o modificar la realidad de la imagen con una calidad difícilmente distinguible de la simple plasmación de la realidad en un fotograma de celuloide.</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Por tanto, se hace necesario y pertinente, facilitar a los alumnos y alumnas herramientas técnicas y educativas que les ayuden a gestionar la marea de datos, información, imágenes, sonidos, y posibilidades creativas que diariamente reciben en casi todos los ámbitos en los que se desarrolla su vida. La intensidad y efectividad que consiguen las creaciones plásticas realizadas en soporte digital son, indudablemente, de una fuerza impresionante, puesto que combinan sabia o certeramente, imágenes, música y mensajes sonoros.</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Se trata por tanto de que el alumnado comprenda y analice la cultura audiovisual de la sociedad en la que vive y los medios de producción utilizados para generarla; de esta manera, podrá ser capaz de desarrollar un sentido crítico y personal, para ordenar la información recibida y atemperar la intensidad de la potencia icónica que el mundo audiovisual genera.</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adquisición de competencias para el análisis de los elementos expresivos y técnicos, y la dotación de conciencia crítica, debe servir para crear una ciudadanía más responsable, crítica y participativa.</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Esta materia tiene un carácter propedéutico necesario y básico para su desarrollo en etapas posteriores, ya sea en estudios universitarios de comunicación audiovisual y publicidad, bellas artes (entre otros); como para los de formación profesional de imagen y sonido y enseñanzas artísticas.</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En este sentido, la enseñanza de esta materia se estructura en dos caminos paralelos y complementarios. El primero de ellos es el análisis de los productos que se presentan por medios digitales. Aprender a ver, a escuchar, a discernir lo que se dice, cómo se dice y por qué se presenta al espectador de una manera determinada.</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segundo de ellos es la creación por parte del alumnado de productos audiovisuales. Aprender el proceso creativo de los productos audiovisuales es, probablemente, una de las mejores herramientas para el desarrollo personal y humano, que podemos facilitar a los alumnos y alumnas para la comprensión de los contenidos que reciben por medios digitales.</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Estas dos vías son, por tanto, imprescindibles y complementarias en la formación. Cada una de ellas ayuda a la otra para caminar juntas en el objetivo de formar a los alumnos y alumnas en materia tan apasionante como es la creación audiovisual.</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alumnado necesitará saber leer los productos audiovisuales para comprender su mensaje y, de forma complementaria, empezar a generar productos digitales, con el fin de comunicarse y conocer mejor la realidad de la cultura audiovisual.</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Cultura Audiovisual se desarrolla durante dos cursos académicos, con el criterio organizador de afianzar en el primer curso de Bachillerato las habilidades y conocimientos necesarios para su desarrollo y aplicación técnica en el segundo curso.</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En el primer curso el alumnado analizará la evolución de los medios y lenguajes audiovisuales y las funciones y características de la imagen fija y en movimiento, a fin de crear narraciones audiovisuales sencillas. </w:t>
      </w:r>
    </w:p>
    <w:p w:rsidR="006E0F13" w:rsidRPr="0088046B" w:rsidRDefault="006E0F13" w:rsidP="006E0F13">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En el segundo curso el alumnado </w:t>
      </w:r>
      <w:r w:rsidRPr="0088046B">
        <w:rPr>
          <w:rFonts w:ascii="Arial" w:hAnsi="Arial" w:cs="Arial"/>
          <w:color w:val="000000" w:themeColor="text1"/>
          <w:lang w:val="es-ES_tradnl"/>
        </w:rPr>
        <w:t xml:space="preserve">analizará la importancia de la función expresiva de la imagen, el sonido y la música en el proceso de creación de audiovisuales; asimismo, comprenderá la organización de la producción de audiovisuales, y las características de </w:t>
      </w:r>
      <w:proofErr w:type="gramStart"/>
      <w:r w:rsidRPr="0088046B">
        <w:rPr>
          <w:rFonts w:ascii="Arial" w:hAnsi="Arial" w:cs="Arial"/>
          <w:color w:val="000000" w:themeColor="text1"/>
          <w:lang w:val="es-ES_tradnl"/>
        </w:rPr>
        <w:t xml:space="preserve">los nuevos </w:t>
      </w:r>
      <w:r w:rsidRPr="0088046B">
        <w:rPr>
          <w:rFonts w:ascii="Arial" w:hAnsi="Arial" w:cs="Arial"/>
          <w:i/>
          <w:color w:val="000000" w:themeColor="text1"/>
          <w:lang w:val="es-ES_tradnl"/>
        </w:rPr>
        <w:t>media</w:t>
      </w:r>
      <w:proofErr w:type="gramEnd"/>
      <w:r w:rsidRPr="0088046B">
        <w:rPr>
          <w:rFonts w:ascii="Arial" w:hAnsi="Arial" w:cs="Arial"/>
          <w:color w:val="000000" w:themeColor="text1"/>
          <w:lang w:val="es-ES_tradnl"/>
        </w:rPr>
        <w:t xml:space="preserve"> y de los mensajes publicitarios, a fin de valorar y realizar productos audiovisuales sencillos.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2"/>
        <w:gridCol w:w="5190"/>
        <w:gridCol w:w="5242"/>
      </w:tblGrid>
      <w:tr w:rsidR="006E0F13" w:rsidRPr="0088046B" w:rsidTr="00352677">
        <w:tc>
          <w:tcPr>
            <w:tcW w:w="15614" w:type="dxa"/>
            <w:gridSpan w:val="3"/>
            <w:shd w:val="clear" w:color="auto" w:fill="auto"/>
          </w:tcPr>
          <w:p w:rsidR="006E0F13" w:rsidRPr="0088046B" w:rsidRDefault="006E0F13" w:rsidP="00352677">
            <w:pPr>
              <w:spacing w:before="100" w:beforeAutospacing="1" w:after="100" w:afterAutospacing="1" w:line="264" w:lineRule="auto"/>
              <w:jc w:val="center"/>
              <w:rPr>
                <w:rFonts w:ascii="Arial" w:hAnsi="Arial" w:cs="Arial"/>
                <w:color w:val="000000" w:themeColor="text1"/>
                <w:lang w:val="es-ES_tradnl"/>
              </w:rPr>
            </w:pPr>
            <w:proofErr w:type="spellStart"/>
            <w:r w:rsidRPr="0088046B">
              <w:rPr>
                <w:rFonts w:ascii="Arial" w:hAnsi="Arial" w:cs="Arial"/>
                <w:color w:val="000000" w:themeColor="text1"/>
                <w:lang w:val="es-ES_tradnl"/>
              </w:rPr>
              <w:t>Cultu</w:t>
            </w:r>
            <w:r w:rsidRPr="0088046B">
              <w:rPr>
                <w:rFonts w:ascii="Arial" w:hAnsi="Arial" w:cs="Arial"/>
                <w:color w:val="000000" w:themeColor="text1"/>
              </w:rPr>
              <w:t>ra</w:t>
            </w:r>
            <w:proofErr w:type="spellEnd"/>
            <w:r w:rsidRPr="0088046B">
              <w:rPr>
                <w:rFonts w:ascii="Arial" w:hAnsi="Arial" w:cs="Arial"/>
                <w:color w:val="000000" w:themeColor="text1"/>
              </w:rPr>
              <w:t xml:space="preserve"> Audiovisual I. 1º Bachillerato</w:t>
            </w:r>
          </w:p>
        </w:tc>
      </w:tr>
      <w:tr w:rsidR="006E0F13" w:rsidRPr="0088046B" w:rsidTr="00352677">
        <w:tc>
          <w:tcPr>
            <w:tcW w:w="5182" w:type="dxa"/>
            <w:shd w:val="clear" w:color="auto" w:fill="auto"/>
          </w:tcPr>
          <w:p w:rsidR="006E0F13" w:rsidRPr="0088046B" w:rsidRDefault="006E0F13" w:rsidP="00352677">
            <w:pPr>
              <w:autoSpaceDE w:val="0"/>
              <w:autoSpaceDN w:val="0"/>
              <w:adjustRightInd w:val="0"/>
              <w:spacing w:before="100" w:beforeAutospacing="1" w:after="100" w:afterAutospacing="1" w:line="264" w:lineRule="auto"/>
              <w:jc w:val="center"/>
              <w:rPr>
                <w:rFonts w:ascii="Arial" w:hAnsi="Arial" w:cs="Arial"/>
                <w:color w:val="000000" w:themeColor="text1"/>
                <w:lang w:val="es-ES_tradnl"/>
              </w:rPr>
            </w:pPr>
            <w:r w:rsidRPr="0088046B">
              <w:rPr>
                <w:rFonts w:ascii="Arial" w:hAnsi="Arial" w:cs="Arial"/>
                <w:color w:val="000000" w:themeColor="text1"/>
                <w:lang w:val="es-ES_tradnl"/>
              </w:rPr>
              <w:t>Contenidos</w:t>
            </w:r>
          </w:p>
        </w:tc>
        <w:tc>
          <w:tcPr>
            <w:tcW w:w="5190" w:type="dxa"/>
            <w:shd w:val="clear" w:color="auto" w:fill="auto"/>
          </w:tcPr>
          <w:p w:rsidR="006E0F13" w:rsidRPr="0088046B" w:rsidRDefault="006E0F13" w:rsidP="00352677">
            <w:pPr>
              <w:spacing w:before="100" w:beforeAutospacing="1" w:after="100" w:afterAutospacing="1" w:line="264" w:lineRule="auto"/>
              <w:jc w:val="center"/>
              <w:rPr>
                <w:rFonts w:ascii="Arial" w:hAnsi="Arial" w:cs="Arial"/>
                <w:color w:val="000000" w:themeColor="text1"/>
                <w:lang w:val="es-ES_tradnl"/>
              </w:rPr>
            </w:pPr>
            <w:r w:rsidRPr="0088046B">
              <w:rPr>
                <w:rFonts w:ascii="Arial" w:hAnsi="Arial" w:cs="Arial"/>
                <w:color w:val="000000" w:themeColor="text1"/>
                <w:lang w:val="es-ES_tradnl"/>
              </w:rPr>
              <w:t>Criterios de evaluación</w:t>
            </w:r>
          </w:p>
        </w:tc>
        <w:tc>
          <w:tcPr>
            <w:tcW w:w="5242" w:type="dxa"/>
            <w:shd w:val="clear" w:color="auto" w:fill="auto"/>
          </w:tcPr>
          <w:p w:rsidR="006E0F13" w:rsidRPr="0088046B" w:rsidRDefault="006E0F13" w:rsidP="00352677">
            <w:pPr>
              <w:spacing w:before="100" w:beforeAutospacing="1" w:after="100" w:afterAutospacing="1" w:line="264" w:lineRule="auto"/>
              <w:jc w:val="center"/>
              <w:rPr>
                <w:rFonts w:ascii="Arial" w:hAnsi="Arial" w:cs="Arial"/>
                <w:color w:val="000000" w:themeColor="text1"/>
                <w:lang w:val="es-ES_tradnl"/>
              </w:rPr>
            </w:pPr>
            <w:r w:rsidRPr="0088046B">
              <w:rPr>
                <w:rFonts w:ascii="Arial" w:hAnsi="Arial" w:cs="Arial"/>
                <w:color w:val="000000" w:themeColor="text1"/>
                <w:lang w:val="es-ES_tradnl"/>
              </w:rPr>
              <w:t>Estándares de aprendizaje evaluables</w:t>
            </w:r>
          </w:p>
        </w:tc>
      </w:tr>
      <w:tr w:rsidR="006E0F13" w:rsidRPr="0088046B" w:rsidTr="00352677">
        <w:tc>
          <w:tcPr>
            <w:tcW w:w="15614" w:type="dxa"/>
            <w:gridSpan w:val="3"/>
            <w:shd w:val="clear" w:color="auto" w:fill="auto"/>
            <w:vAlign w:val="center"/>
          </w:tcPr>
          <w:p w:rsidR="006E0F13" w:rsidRPr="0088046B" w:rsidRDefault="006E0F13" w:rsidP="00352677">
            <w:pPr>
              <w:autoSpaceDE w:val="0"/>
              <w:autoSpaceDN w:val="0"/>
              <w:adjustRightInd w:val="0"/>
              <w:spacing w:before="100" w:beforeAutospacing="1" w:after="100" w:afterAutospacing="1" w:line="264" w:lineRule="auto"/>
              <w:jc w:val="center"/>
              <w:rPr>
                <w:rFonts w:ascii="Arial" w:hAnsi="Arial" w:cs="Arial"/>
                <w:color w:val="000000" w:themeColor="text1"/>
                <w:lang w:val="es-ES_tradnl"/>
              </w:rPr>
            </w:pPr>
            <w:r w:rsidRPr="0088046B">
              <w:rPr>
                <w:rFonts w:ascii="Arial" w:hAnsi="Arial" w:cs="Arial"/>
                <w:color w:val="000000" w:themeColor="text1"/>
                <w:lang w:val="es-ES_tradnl"/>
              </w:rPr>
              <w:t>Bloque 1. Imagen y significado</w:t>
            </w:r>
          </w:p>
        </w:tc>
      </w:tr>
      <w:tr w:rsidR="006E0F13" w:rsidRPr="0088046B" w:rsidTr="00352677">
        <w:tc>
          <w:tcPr>
            <w:tcW w:w="5182" w:type="dxa"/>
            <w:shd w:val="clear" w:color="auto" w:fill="auto"/>
          </w:tcPr>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 imagen representada: funciones y forma.</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Evolución de la construcción de imágenes fijas a lo largo de la historia del arte.</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Los medios audiovisuales y sus características principales.</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Evolución de los medios y lenguajes audiovisuales. El lenguaje de los "new media". Comparativa histórica de los hitos de la fotografía, el cine, la televisión, la radio, el multimedia y los nuevos medios. El mundo audiovisual como representación del mundo real. Funciones de la imagen.</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Trascendencia de la valoración expresiva y estética de las imágenes y de la observación critica de los mensajes.</w:t>
            </w:r>
          </w:p>
        </w:tc>
        <w:tc>
          <w:tcPr>
            <w:tcW w:w="5190" w:type="dxa"/>
            <w:shd w:val="clear" w:color="auto" w:fill="auto"/>
          </w:tcPr>
          <w:p w:rsidR="006E0F13" w:rsidRPr="0088046B" w:rsidRDefault="006E0F13" w:rsidP="00352677">
            <w:pPr>
              <w:pStyle w:val="Listavistosa-nfasis11"/>
              <w:numPr>
                <w:ilvl w:val="0"/>
                <w:numId w:val="101"/>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Explicar las diferentes funciones de la imagen representada: simbólica, religiosa, lúdica, decorativa, jerárquica, educativa, etc.</w:t>
            </w:r>
          </w:p>
          <w:p w:rsidR="006E0F13" w:rsidRPr="0088046B" w:rsidRDefault="006E0F13" w:rsidP="00352677">
            <w:pPr>
              <w:pStyle w:val="Listavistosa-nfasis11"/>
              <w:numPr>
                <w:ilvl w:val="0"/>
                <w:numId w:val="101"/>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Reconocer y diferenciar las principales formas de representación icónica: simbolismo, realismo, expresionismo, naturalismo, idealismo, abstracción.</w:t>
            </w:r>
          </w:p>
          <w:p w:rsidR="006E0F13" w:rsidRPr="0088046B" w:rsidRDefault="006E0F13" w:rsidP="00352677">
            <w:pPr>
              <w:pStyle w:val="Listavistosa-nfasis11"/>
              <w:numPr>
                <w:ilvl w:val="0"/>
                <w:numId w:val="101"/>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Analizar las características principales de la fotografía, el sonido, el cine, la televisión y los productos digitales en internet.</w:t>
            </w:r>
          </w:p>
          <w:p w:rsidR="006E0F13" w:rsidRPr="0088046B" w:rsidRDefault="006E0F13" w:rsidP="00352677">
            <w:pPr>
              <w:pStyle w:val="Listavistosa-nfasis11"/>
              <w:numPr>
                <w:ilvl w:val="0"/>
                <w:numId w:val="101"/>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Valorar la importancia de la evolución de los medios y lenguajes audiovisuales en los diversos medios de comunicación en las sociedades actuales y la interrelación creativa que brindan las Tecnologías de la Información y la Comunicación.</w:t>
            </w:r>
          </w:p>
          <w:p w:rsidR="006E0F13" w:rsidRPr="0088046B" w:rsidRDefault="006E0F13" w:rsidP="00352677">
            <w:pPr>
              <w:autoSpaceDE w:val="0"/>
              <w:autoSpaceDN w:val="0"/>
              <w:adjustRightInd w:val="0"/>
              <w:spacing w:before="100" w:beforeAutospacing="1" w:after="100" w:afterAutospacing="1" w:line="264" w:lineRule="auto"/>
              <w:ind w:left="340" w:hanging="340"/>
              <w:jc w:val="both"/>
              <w:rPr>
                <w:rFonts w:ascii="Arial" w:hAnsi="Arial" w:cs="Arial"/>
                <w:color w:val="000000" w:themeColor="text1"/>
                <w:lang w:val="es-ES_tradnl"/>
              </w:rPr>
            </w:pPr>
          </w:p>
        </w:tc>
        <w:tc>
          <w:tcPr>
            <w:tcW w:w="5242" w:type="dxa"/>
            <w:shd w:val="clear" w:color="auto" w:fill="auto"/>
          </w:tcPr>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1.1. Analiza diferentes imágenes de la historia del arte y explica la función a las que estaban destinadas.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2.1. Compara imágenes de la historia del arte, por ejemplo: hieratismo egipcio, helenismo griego, simbolismo románico, dramatismo barroco, realismo decimonónico, etc. Y establece sus diferencias formales.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3.1. Analiza las similitudes en los tratamientos formales entre el arte tradicional y la fotografía.</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3.2. Compara el tratamiento formal de la pintura y la fotografía del siglo XIX: retrato, paisaje, eventos históricos, etc.</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4.1. Explica las principales características de los sistemas audiovisuales, sus relaciones y diferencias.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4.2. Establece las diferencias entre imagen y realidad y sus diversas formas de representación.</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4.3. Analiza los avances que se han producido a lo largo de la historia en el campo de las Tecnologías de la Información y la Comunicación y en la evolución estética de los mensajes audiovisuales.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4.4. Valora los diferentes contenidos multimedia y new media en la representación de la realidad. </w:t>
            </w:r>
          </w:p>
        </w:tc>
      </w:tr>
      <w:tr w:rsidR="006E0F13" w:rsidRPr="0088046B" w:rsidTr="00352677">
        <w:tc>
          <w:tcPr>
            <w:tcW w:w="15614" w:type="dxa"/>
            <w:gridSpan w:val="3"/>
            <w:shd w:val="clear" w:color="auto" w:fill="auto"/>
            <w:vAlign w:val="center"/>
          </w:tcPr>
          <w:p w:rsidR="006E0F13" w:rsidRPr="0088046B" w:rsidRDefault="006E0F13" w:rsidP="00352677">
            <w:pPr>
              <w:autoSpaceDE w:val="0"/>
              <w:autoSpaceDN w:val="0"/>
              <w:adjustRightInd w:val="0"/>
              <w:spacing w:before="100" w:beforeAutospacing="1" w:after="100" w:afterAutospacing="1" w:line="264" w:lineRule="auto"/>
              <w:ind w:left="340" w:hanging="340"/>
              <w:jc w:val="center"/>
              <w:rPr>
                <w:rFonts w:ascii="Arial" w:hAnsi="Arial" w:cs="Arial"/>
                <w:color w:val="000000" w:themeColor="text1"/>
                <w:lang w:val="es-ES_tradnl"/>
              </w:rPr>
            </w:pPr>
            <w:r w:rsidRPr="0088046B">
              <w:rPr>
                <w:rFonts w:ascii="Arial" w:hAnsi="Arial" w:cs="Arial"/>
                <w:color w:val="000000" w:themeColor="text1"/>
                <w:lang w:val="es-ES_tradnl"/>
              </w:rPr>
              <w:lastRenderedPageBreak/>
              <w:t>Bloque 2. La imagen fija y su capacidad expresiva</w:t>
            </w:r>
          </w:p>
        </w:tc>
      </w:tr>
      <w:tr w:rsidR="006E0F13" w:rsidRPr="0088046B" w:rsidTr="00352677">
        <w:tc>
          <w:tcPr>
            <w:tcW w:w="5182" w:type="dxa"/>
            <w:shd w:val="clear" w:color="auto" w:fill="auto"/>
          </w:tcPr>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Características propias de la imagen fotográfica, en relación a otras imágenes fijas.</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El encuadre en la imagen fija.</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 fotografía en blanco y negro y en color. Características principales.</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 fotografía como instrumento de denuncia social y su uso como imagen del poder político.</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 fotografía de moda. Condicionantes plásticos y económicos. La obra gráfica de: Mario </w:t>
            </w:r>
            <w:proofErr w:type="spellStart"/>
            <w:r w:rsidRPr="0088046B">
              <w:rPr>
                <w:rFonts w:ascii="Arial" w:hAnsi="Arial" w:cs="Arial"/>
                <w:color w:val="000000" w:themeColor="text1"/>
                <w:lang w:val="es-ES_tradnl"/>
              </w:rPr>
              <w:t>Testino</w:t>
            </w:r>
            <w:proofErr w:type="spellEnd"/>
            <w:r w:rsidRPr="0088046B">
              <w:rPr>
                <w:rFonts w:ascii="Arial" w:hAnsi="Arial" w:cs="Arial"/>
                <w:color w:val="000000" w:themeColor="text1"/>
                <w:lang w:val="es-ES_tradnl"/>
              </w:rPr>
              <w:t xml:space="preserve">, Jaume de </w:t>
            </w:r>
            <w:proofErr w:type="spellStart"/>
            <w:r w:rsidRPr="0088046B">
              <w:rPr>
                <w:rFonts w:ascii="Arial" w:hAnsi="Arial" w:cs="Arial"/>
                <w:color w:val="000000" w:themeColor="text1"/>
                <w:lang w:val="es-ES_tradnl"/>
              </w:rPr>
              <w:t>Laiguana</w:t>
            </w:r>
            <w:proofErr w:type="spellEnd"/>
            <w:r w:rsidRPr="0088046B">
              <w:rPr>
                <w:rFonts w:ascii="Arial" w:hAnsi="Arial" w:cs="Arial"/>
                <w:color w:val="000000" w:themeColor="text1"/>
                <w:lang w:val="es-ES_tradnl"/>
              </w:rPr>
              <w:t xml:space="preserve">, Eugenio </w:t>
            </w:r>
            <w:proofErr w:type="spellStart"/>
            <w:r w:rsidRPr="0088046B">
              <w:rPr>
                <w:rFonts w:ascii="Arial" w:hAnsi="Arial" w:cs="Arial"/>
                <w:color w:val="000000" w:themeColor="text1"/>
                <w:lang w:val="es-ES_tradnl"/>
              </w:rPr>
              <w:t>Recuenco</w:t>
            </w:r>
            <w:proofErr w:type="spellEnd"/>
            <w:r w:rsidRPr="0088046B">
              <w:rPr>
                <w:rFonts w:ascii="Arial" w:hAnsi="Arial" w:cs="Arial"/>
                <w:color w:val="000000" w:themeColor="text1"/>
                <w:lang w:val="es-ES_tradnl"/>
              </w:rPr>
              <w:t>.</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 realidad paradójica. La obra gráfica de Chema </w:t>
            </w:r>
            <w:proofErr w:type="spellStart"/>
            <w:r w:rsidRPr="0088046B">
              <w:rPr>
                <w:rFonts w:ascii="Arial" w:hAnsi="Arial" w:cs="Arial"/>
                <w:color w:val="000000" w:themeColor="text1"/>
                <w:lang w:val="es-ES_tradnl"/>
              </w:rPr>
              <w:t>Madoz</w:t>
            </w:r>
            <w:proofErr w:type="spellEnd"/>
            <w:r w:rsidRPr="0088046B">
              <w:rPr>
                <w:rFonts w:ascii="Arial" w:hAnsi="Arial" w:cs="Arial"/>
                <w:color w:val="000000" w:themeColor="text1"/>
                <w:lang w:val="es-ES_tradnl"/>
              </w:rPr>
              <w:t>.</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Elementos expresivos y usos de la imagen fija. Los códigos que configuran los diferentes lenguajes.</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 función ilustradora de la imagen (imagen y texto).</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 composición de imágenes fijas. Ritmo Visual.</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La narración mediante imágenes fijas (carteles, historieta gráfica, presentaciones). El guión de la historieta. Elaboración de historias gráficas mediante imágenes de uso público. La fotografía en la publicidad.</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Sistemas de captación de imágenes. La cámara fotográfica. </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Las técnicas digitales en el diseño, manipulación y creación de imágenes.</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Tratamiento de imágenes digitales.</w:t>
            </w:r>
          </w:p>
        </w:tc>
        <w:tc>
          <w:tcPr>
            <w:tcW w:w="5190" w:type="dxa"/>
            <w:shd w:val="clear" w:color="auto" w:fill="auto"/>
          </w:tcPr>
          <w:p w:rsidR="006E0F13" w:rsidRPr="0088046B" w:rsidRDefault="006E0F13" w:rsidP="00352677">
            <w:pPr>
              <w:numPr>
                <w:ilvl w:val="0"/>
                <w:numId w:val="105"/>
              </w:numPr>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Reconocer las propiedades diferenciadoras de la imagen fotográfica.</w:t>
            </w:r>
          </w:p>
          <w:p w:rsidR="006E0F13" w:rsidRPr="0088046B" w:rsidRDefault="006E0F13" w:rsidP="00352677">
            <w:pPr>
              <w:numPr>
                <w:ilvl w:val="0"/>
                <w:numId w:val="105"/>
              </w:numPr>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Analizar las composiciones fotográficas, valorando la disposición de los elementos dentro del espacio físico de la imagen.</w:t>
            </w:r>
          </w:p>
          <w:p w:rsidR="006E0F13" w:rsidRPr="0088046B" w:rsidRDefault="006E0F13" w:rsidP="00352677">
            <w:pPr>
              <w:numPr>
                <w:ilvl w:val="0"/>
                <w:numId w:val="105"/>
              </w:numPr>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Analizar la capacidad expresiva de la imagen en blanco y negro y su utilización como alternativa a la fotografía en color.</w:t>
            </w:r>
          </w:p>
          <w:p w:rsidR="006E0F13" w:rsidRPr="0088046B" w:rsidRDefault="006E0F13" w:rsidP="00352677">
            <w:pPr>
              <w:numPr>
                <w:ilvl w:val="0"/>
                <w:numId w:val="105"/>
              </w:numPr>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Analizar la composición del color a través del sistema RGB.</w:t>
            </w:r>
          </w:p>
          <w:p w:rsidR="006E0F13" w:rsidRPr="0088046B" w:rsidRDefault="006E0F13" w:rsidP="00352677">
            <w:pPr>
              <w:numPr>
                <w:ilvl w:val="0"/>
                <w:numId w:val="105"/>
              </w:numPr>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Analizar el uso del color en la imagen fija: saturación, matiz, inversión, etc.</w:t>
            </w:r>
          </w:p>
          <w:p w:rsidR="006E0F13" w:rsidRPr="0088046B" w:rsidRDefault="006E0F13" w:rsidP="00352677">
            <w:pPr>
              <w:numPr>
                <w:ilvl w:val="0"/>
                <w:numId w:val="105"/>
              </w:numPr>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 xml:space="preserve">Identificar los patrones icónicos de la fotografía como instrumento de difusión de la injusticia social. </w:t>
            </w:r>
          </w:p>
          <w:p w:rsidR="006E0F13" w:rsidRPr="0088046B" w:rsidRDefault="006E0F13" w:rsidP="00352677">
            <w:pPr>
              <w:pStyle w:val="Listavistosa-nfasis11"/>
              <w:numPr>
                <w:ilvl w:val="0"/>
                <w:numId w:val="105"/>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Analizar las diferentes formas de expresar el poder político a través de los tiempos, la imagen oficial a través de escultura o pintura. Valorando las similitudes entre la imagen clásica y la fotográfica.</w:t>
            </w:r>
          </w:p>
          <w:p w:rsidR="006E0F13" w:rsidRPr="0088046B" w:rsidRDefault="006E0F13" w:rsidP="00352677">
            <w:pPr>
              <w:pStyle w:val="Listavistosa-nfasis11"/>
              <w:numPr>
                <w:ilvl w:val="0"/>
                <w:numId w:val="105"/>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Exponer y comentar las claves plásticas de la obra de los fotógrafos de moda.</w:t>
            </w:r>
          </w:p>
          <w:p w:rsidR="006E0F13" w:rsidRPr="0088046B" w:rsidRDefault="006E0F13" w:rsidP="00352677">
            <w:pPr>
              <w:pStyle w:val="Listavistosa-nfasis11"/>
              <w:numPr>
                <w:ilvl w:val="0"/>
                <w:numId w:val="105"/>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Reflexionar acerca de la relación imagen-realidad surgida en la obra gráfica de Chema </w:t>
            </w:r>
            <w:proofErr w:type="spellStart"/>
            <w:r w:rsidRPr="0088046B">
              <w:rPr>
                <w:rFonts w:ascii="Arial" w:hAnsi="Arial" w:cs="Arial"/>
                <w:color w:val="000000" w:themeColor="text1"/>
                <w:lang w:val="es-ES_tradnl"/>
              </w:rPr>
              <w:t>Madoz</w:t>
            </w:r>
            <w:proofErr w:type="spellEnd"/>
            <w:r w:rsidRPr="0088046B">
              <w:rPr>
                <w:rFonts w:ascii="Arial" w:hAnsi="Arial" w:cs="Arial"/>
                <w:color w:val="000000" w:themeColor="text1"/>
                <w:lang w:val="es-ES_tradnl"/>
              </w:rPr>
              <w:t>.</w:t>
            </w:r>
          </w:p>
          <w:p w:rsidR="006E0F13" w:rsidRPr="0088046B" w:rsidRDefault="006E0F13" w:rsidP="00352677">
            <w:pPr>
              <w:pStyle w:val="Listavistosa-nfasis11"/>
              <w:numPr>
                <w:ilvl w:val="0"/>
                <w:numId w:val="105"/>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Analizar las distintas funciones de la imagen fija empleadas para satisfacer las </w:t>
            </w:r>
            <w:r w:rsidRPr="0088046B">
              <w:rPr>
                <w:rFonts w:ascii="Arial" w:hAnsi="Arial" w:cs="Arial"/>
                <w:color w:val="000000" w:themeColor="text1"/>
                <w:lang w:val="es-ES_tradnl"/>
              </w:rPr>
              <w:lastRenderedPageBreak/>
              <w:t xml:space="preserve">necesidades expresivas de la sociedad actual, aplicándolas en la elaboración de imágenes digitales. </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340" w:hanging="340"/>
              <w:contextualSpacing w:val="0"/>
              <w:rPr>
                <w:rFonts w:ascii="Arial" w:hAnsi="Arial" w:cs="Arial"/>
                <w:color w:val="000000" w:themeColor="text1"/>
                <w:lang w:val="es-ES_tradnl"/>
              </w:rPr>
            </w:pPr>
          </w:p>
        </w:tc>
        <w:tc>
          <w:tcPr>
            <w:tcW w:w="5242" w:type="dxa"/>
            <w:shd w:val="clear" w:color="auto" w:fill="auto"/>
          </w:tcPr>
          <w:p w:rsidR="006E0F13" w:rsidRPr="0088046B" w:rsidRDefault="006E0F13" w:rsidP="00352677">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1.1. Establece las diferencias entre imagen posada, instantánea, y captura del movimiento.</w:t>
            </w:r>
          </w:p>
          <w:p w:rsidR="006E0F13" w:rsidRPr="0088046B" w:rsidRDefault="006E0F13" w:rsidP="00352677">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2.1. Realiza fotografías de: primeros planos, plano detalle, panorámicas, picados y contrapicados; analizando los resultados obtenidos y valorando su correspondencia gráfica con trabajos similares de artistas conocidos.</w:t>
            </w:r>
          </w:p>
          <w:p w:rsidR="006E0F13" w:rsidRPr="0088046B" w:rsidRDefault="006E0F13" w:rsidP="00352677">
            <w:pPr>
              <w:spacing w:before="100" w:beforeAutospacing="1" w:after="100" w:afterAutospacing="1" w:line="264" w:lineRule="auto"/>
              <w:contextualSpacing/>
              <w:jc w:val="both"/>
              <w:rPr>
                <w:rFonts w:ascii="Arial" w:hAnsi="Arial" w:cs="Arial"/>
                <w:color w:val="000000" w:themeColor="text1"/>
                <w:lang w:val="es-ES_tradnl"/>
              </w:rPr>
            </w:pPr>
            <w:r w:rsidRPr="0088046B">
              <w:rPr>
                <w:rFonts w:ascii="Arial" w:hAnsi="Arial" w:cs="Arial"/>
                <w:color w:val="000000" w:themeColor="text1"/>
                <w:lang w:val="es-ES_tradnl"/>
              </w:rPr>
              <w:t xml:space="preserve">3.1. Analiza la obra gráfica de fotógrafos que trabajen en blanco y negro: Martín Chambi, Irvin </w:t>
            </w:r>
            <w:proofErr w:type="spellStart"/>
            <w:r w:rsidRPr="0088046B">
              <w:rPr>
                <w:rFonts w:ascii="Arial" w:hAnsi="Arial" w:cs="Arial"/>
                <w:color w:val="000000" w:themeColor="text1"/>
                <w:lang w:val="es-ES_tradnl"/>
              </w:rPr>
              <w:t>Penn</w:t>
            </w:r>
            <w:proofErr w:type="spellEnd"/>
            <w:r w:rsidRPr="0088046B">
              <w:rPr>
                <w:rFonts w:ascii="Arial" w:hAnsi="Arial" w:cs="Arial"/>
                <w:color w:val="000000" w:themeColor="text1"/>
                <w:lang w:val="es-ES_tradnl"/>
              </w:rPr>
              <w:t xml:space="preserve">, Cecil </w:t>
            </w:r>
            <w:proofErr w:type="spellStart"/>
            <w:r w:rsidRPr="0088046B">
              <w:rPr>
                <w:rFonts w:ascii="Arial" w:hAnsi="Arial" w:cs="Arial"/>
                <w:color w:val="000000" w:themeColor="text1"/>
                <w:lang w:val="es-ES_tradnl"/>
              </w:rPr>
              <w:t>Beaton</w:t>
            </w:r>
            <w:proofErr w:type="spellEnd"/>
            <w:r w:rsidRPr="0088046B">
              <w:rPr>
                <w:rFonts w:ascii="Arial" w:hAnsi="Arial" w:cs="Arial"/>
                <w:color w:val="000000" w:themeColor="text1"/>
                <w:lang w:val="es-ES_tradnl"/>
              </w:rPr>
              <w:t xml:space="preserve">, </w:t>
            </w:r>
            <w:proofErr w:type="spellStart"/>
            <w:r w:rsidRPr="0088046B">
              <w:rPr>
                <w:rFonts w:ascii="Arial" w:hAnsi="Arial" w:cs="Arial"/>
                <w:color w:val="000000" w:themeColor="text1"/>
                <w:lang w:val="es-ES_tradnl"/>
              </w:rPr>
              <w:t>Ansel</w:t>
            </w:r>
            <w:proofErr w:type="spellEnd"/>
            <w:r w:rsidRPr="0088046B">
              <w:rPr>
                <w:rFonts w:ascii="Arial" w:hAnsi="Arial" w:cs="Arial"/>
                <w:color w:val="000000" w:themeColor="text1"/>
                <w:lang w:val="es-ES_tradnl"/>
              </w:rPr>
              <w:t xml:space="preserve"> Adams, etc.</w:t>
            </w:r>
          </w:p>
          <w:p w:rsidR="006E0F13" w:rsidRPr="0088046B" w:rsidRDefault="006E0F13" w:rsidP="00352677">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3.2. Realiza dos tratamientos de elaboración digital a una misma composición: en B/N y color. Analiza el diferente resultado estético y semántico.</w:t>
            </w:r>
          </w:p>
          <w:p w:rsidR="006E0F13" w:rsidRPr="0088046B" w:rsidRDefault="006E0F13" w:rsidP="00352677">
            <w:pPr>
              <w:spacing w:before="100" w:beforeAutospacing="1" w:after="100" w:afterAutospacing="1" w:line="264" w:lineRule="auto"/>
              <w:contextualSpacing/>
              <w:jc w:val="both"/>
              <w:rPr>
                <w:rFonts w:ascii="Arial" w:hAnsi="Arial" w:cs="Arial"/>
                <w:color w:val="000000" w:themeColor="text1"/>
                <w:lang w:val="es-ES_tradnl"/>
              </w:rPr>
            </w:pPr>
            <w:r w:rsidRPr="0088046B">
              <w:rPr>
                <w:rFonts w:ascii="Arial" w:hAnsi="Arial" w:cs="Arial"/>
                <w:color w:val="000000" w:themeColor="text1"/>
                <w:lang w:val="es-ES_tradnl"/>
              </w:rPr>
              <w:t>4.1. Analiza el sistema RGB de construcción del color.</w:t>
            </w:r>
          </w:p>
          <w:p w:rsidR="006E0F13" w:rsidRPr="0088046B" w:rsidRDefault="006E0F13" w:rsidP="00352677">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4.2. Compara la obra de los principales fotógrafos y artistas en el tratamiento del color.: Ernst </w:t>
            </w:r>
            <w:proofErr w:type="spellStart"/>
            <w:r w:rsidRPr="0088046B">
              <w:rPr>
                <w:rFonts w:ascii="Arial" w:hAnsi="Arial" w:cs="Arial"/>
                <w:color w:val="000000" w:themeColor="text1"/>
                <w:lang w:val="es-ES_tradnl"/>
              </w:rPr>
              <w:t>Haas</w:t>
            </w:r>
            <w:proofErr w:type="spellEnd"/>
            <w:r w:rsidRPr="0088046B">
              <w:rPr>
                <w:rFonts w:ascii="Arial" w:hAnsi="Arial" w:cs="Arial"/>
                <w:color w:val="000000" w:themeColor="text1"/>
                <w:lang w:val="es-ES_tradnl"/>
              </w:rPr>
              <w:t xml:space="preserve">, Andy </w:t>
            </w:r>
            <w:proofErr w:type="spellStart"/>
            <w:r w:rsidRPr="0088046B">
              <w:rPr>
                <w:rFonts w:ascii="Arial" w:hAnsi="Arial" w:cs="Arial"/>
                <w:color w:val="000000" w:themeColor="text1"/>
                <w:lang w:val="es-ES_tradnl"/>
              </w:rPr>
              <w:t>Warhol</w:t>
            </w:r>
            <w:proofErr w:type="spellEnd"/>
            <w:r w:rsidRPr="0088046B">
              <w:rPr>
                <w:rFonts w:ascii="Arial" w:hAnsi="Arial" w:cs="Arial"/>
                <w:color w:val="000000" w:themeColor="text1"/>
                <w:lang w:val="es-ES_tradnl"/>
              </w:rPr>
              <w:t xml:space="preserve">, Howard </w:t>
            </w:r>
            <w:proofErr w:type="spellStart"/>
            <w:r w:rsidRPr="0088046B">
              <w:rPr>
                <w:rFonts w:ascii="Arial" w:hAnsi="Arial" w:cs="Arial"/>
                <w:color w:val="000000" w:themeColor="text1"/>
                <w:lang w:val="es-ES_tradnl"/>
              </w:rPr>
              <w:t>Schatz</w:t>
            </w:r>
            <w:proofErr w:type="spellEnd"/>
            <w:r w:rsidRPr="0088046B">
              <w:rPr>
                <w:rFonts w:ascii="Arial" w:hAnsi="Arial" w:cs="Arial"/>
                <w:color w:val="000000" w:themeColor="text1"/>
                <w:lang w:val="es-ES_tradnl"/>
              </w:rPr>
              <w:t xml:space="preserve">, </w:t>
            </w:r>
            <w:proofErr w:type="spellStart"/>
            <w:r w:rsidRPr="0088046B">
              <w:rPr>
                <w:rFonts w:ascii="Arial" w:hAnsi="Arial" w:cs="Arial"/>
                <w:color w:val="000000" w:themeColor="text1"/>
                <w:lang w:val="es-ES_tradnl"/>
              </w:rPr>
              <w:t>Ouka</w:t>
            </w:r>
            <w:proofErr w:type="spellEnd"/>
            <w:r w:rsidRPr="0088046B">
              <w:rPr>
                <w:rFonts w:ascii="Arial" w:hAnsi="Arial" w:cs="Arial"/>
                <w:color w:val="000000" w:themeColor="text1"/>
                <w:lang w:val="es-ES_tradnl"/>
              </w:rPr>
              <w:t xml:space="preserve"> Lele, y otros posibles.</w:t>
            </w:r>
          </w:p>
          <w:p w:rsidR="006E0F13" w:rsidRPr="0088046B" w:rsidRDefault="006E0F13" w:rsidP="00352677">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5.1. Realiza composiciones en color, y mediante tratamiento digital, altera el cromatismo, analizando los diferentes resultados obtenidos.</w:t>
            </w:r>
          </w:p>
          <w:p w:rsidR="006E0F13" w:rsidRPr="0088046B" w:rsidRDefault="006E0F13" w:rsidP="00352677">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 xml:space="preserve">6.1. Analiza la obra y la trascendencia social de los trabajos de: Dorothea </w:t>
            </w:r>
            <w:proofErr w:type="spellStart"/>
            <w:r w:rsidRPr="0088046B">
              <w:rPr>
                <w:rFonts w:ascii="Arial" w:hAnsi="Arial" w:cs="Arial"/>
                <w:color w:val="000000" w:themeColor="text1"/>
                <w:lang w:val="es-ES_tradnl"/>
              </w:rPr>
              <w:t>Lange</w:t>
            </w:r>
            <w:proofErr w:type="spellEnd"/>
            <w:r w:rsidRPr="0088046B">
              <w:rPr>
                <w:rFonts w:ascii="Arial" w:hAnsi="Arial" w:cs="Arial"/>
                <w:color w:val="000000" w:themeColor="text1"/>
                <w:lang w:val="es-ES_tradnl"/>
              </w:rPr>
              <w:t xml:space="preserve">, </w:t>
            </w:r>
            <w:proofErr w:type="spellStart"/>
            <w:r w:rsidRPr="0088046B">
              <w:rPr>
                <w:rFonts w:ascii="Arial" w:hAnsi="Arial" w:cs="Arial"/>
                <w:color w:val="000000" w:themeColor="text1"/>
                <w:lang w:val="es-ES_tradnl"/>
              </w:rPr>
              <w:t>Sabastiao</w:t>
            </w:r>
            <w:proofErr w:type="spellEnd"/>
            <w:r w:rsidRPr="0088046B">
              <w:rPr>
                <w:rFonts w:ascii="Arial" w:hAnsi="Arial" w:cs="Arial"/>
                <w:color w:val="000000" w:themeColor="text1"/>
                <w:lang w:val="es-ES_tradnl"/>
              </w:rPr>
              <w:t xml:space="preserve"> Salgado, Kevin Carter, Manuel Pérez </w:t>
            </w:r>
            <w:proofErr w:type="spellStart"/>
            <w:r w:rsidRPr="0088046B">
              <w:rPr>
                <w:rFonts w:ascii="Arial" w:hAnsi="Arial" w:cs="Arial"/>
                <w:color w:val="000000" w:themeColor="text1"/>
                <w:lang w:val="es-ES_tradnl"/>
              </w:rPr>
              <w:t>Barriopedro</w:t>
            </w:r>
            <w:proofErr w:type="spellEnd"/>
            <w:r w:rsidRPr="0088046B">
              <w:rPr>
                <w:rFonts w:ascii="Arial" w:hAnsi="Arial" w:cs="Arial"/>
                <w:color w:val="000000" w:themeColor="text1"/>
                <w:lang w:val="es-ES_tradnl"/>
              </w:rPr>
              <w:t>, Cristina García Rodero, Gervasio Sánchez, etc.</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7.1. Realiza una composición analizando las diferentes formas de expresar el poder político a través de los tiempos: faraones, emperadores, reyes, presidentes, etc. Analizando las similitudes entre la imagen clásica y la fotográfica.</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8.1. Explica las claves plásticas y compositivas de la obra fotográfica y/o </w:t>
            </w:r>
            <w:proofErr w:type="spellStart"/>
            <w:r w:rsidRPr="0088046B">
              <w:rPr>
                <w:rFonts w:ascii="Arial" w:hAnsi="Arial" w:cs="Arial"/>
                <w:color w:val="000000" w:themeColor="text1"/>
                <w:lang w:val="es-ES_tradnl"/>
              </w:rPr>
              <w:t>videográfica</w:t>
            </w:r>
            <w:proofErr w:type="spellEnd"/>
            <w:r w:rsidRPr="0088046B">
              <w:rPr>
                <w:rFonts w:ascii="Arial" w:hAnsi="Arial" w:cs="Arial"/>
                <w:color w:val="000000" w:themeColor="text1"/>
                <w:lang w:val="es-ES_tradnl"/>
              </w:rPr>
              <w:t xml:space="preserve"> de Mario </w:t>
            </w:r>
            <w:proofErr w:type="spellStart"/>
            <w:r w:rsidRPr="0088046B">
              <w:rPr>
                <w:rFonts w:ascii="Arial" w:hAnsi="Arial" w:cs="Arial"/>
                <w:color w:val="000000" w:themeColor="text1"/>
                <w:lang w:val="es-ES_tradnl"/>
              </w:rPr>
              <w:t>Testino</w:t>
            </w:r>
            <w:proofErr w:type="spellEnd"/>
            <w:r w:rsidRPr="0088046B">
              <w:rPr>
                <w:rFonts w:ascii="Arial" w:hAnsi="Arial" w:cs="Arial"/>
                <w:color w:val="000000" w:themeColor="text1"/>
                <w:lang w:val="es-ES_tradnl"/>
              </w:rPr>
              <w:t xml:space="preserve">, Jaume de </w:t>
            </w:r>
            <w:proofErr w:type="spellStart"/>
            <w:r w:rsidRPr="0088046B">
              <w:rPr>
                <w:rFonts w:ascii="Arial" w:hAnsi="Arial" w:cs="Arial"/>
                <w:color w:val="000000" w:themeColor="text1"/>
                <w:lang w:val="es-ES_tradnl"/>
              </w:rPr>
              <w:t>Laiguana</w:t>
            </w:r>
            <w:proofErr w:type="spellEnd"/>
            <w:r w:rsidRPr="0088046B">
              <w:rPr>
                <w:rFonts w:ascii="Arial" w:hAnsi="Arial" w:cs="Arial"/>
                <w:color w:val="000000" w:themeColor="text1"/>
                <w:lang w:val="es-ES_tradnl"/>
              </w:rPr>
              <w:t xml:space="preserve"> y Eugenio </w:t>
            </w:r>
            <w:proofErr w:type="spellStart"/>
            <w:r w:rsidRPr="0088046B">
              <w:rPr>
                <w:rFonts w:ascii="Arial" w:hAnsi="Arial" w:cs="Arial"/>
                <w:color w:val="000000" w:themeColor="text1"/>
                <w:lang w:val="es-ES_tradnl"/>
              </w:rPr>
              <w:t>Recuenco</w:t>
            </w:r>
            <w:proofErr w:type="spellEnd"/>
            <w:r w:rsidRPr="0088046B">
              <w:rPr>
                <w:rFonts w:ascii="Arial" w:hAnsi="Arial" w:cs="Arial"/>
                <w:color w:val="000000" w:themeColor="text1"/>
                <w:lang w:val="es-ES_tradnl"/>
              </w:rPr>
              <w:t>, entre otros posibles.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9.1. Comenta la creación plástica de Chema </w:t>
            </w:r>
            <w:proofErr w:type="spellStart"/>
            <w:r w:rsidRPr="0088046B">
              <w:rPr>
                <w:rFonts w:ascii="Arial" w:hAnsi="Arial" w:cs="Arial"/>
                <w:color w:val="000000" w:themeColor="text1"/>
                <w:lang w:val="es-ES_tradnl"/>
              </w:rPr>
              <w:t>Madoz</w:t>
            </w:r>
            <w:proofErr w:type="spellEnd"/>
            <w:r w:rsidRPr="0088046B">
              <w:rPr>
                <w:rFonts w:ascii="Arial" w:hAnsi="Arial" w:cs="Arial"/>
                <w:color w:val="000000" w:themeColor="text1"/>
                <w:lang w:val="es-ES_tradnl"/>
              </w:rPr>
              <w:t>, analizando el juego entre la realidad y la percepción paradójica de esta en su obra.</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10.1. Analiza los elementos espaciales, características básicas, significado y sentido empleados en la lectura de imágenes fijas.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 xml:space="preserve">10.2. Analiza las funciones del ritmo en la composición de imágenes fijas. </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10.3. Valora los distintos usos de la imagen fotográfica en los medios de comunicación y en los nuevos medios.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10.4. Reconoce y valora que se respete la autoría en la elaboración y distribución de fotografías por internet.</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10.5. Analiza los sistemas actuales digitales de captación y tratamiento fotográfico. </w:t>
            </w:r>
          </w:p>
        </w:tc>
      </w:tr>
      <w:tr w:rsidR="006E0F13" w:rsidRPr="0088046B" w:rsidTr="00352677">
        <w:tc>
          <w:tcPr>
            <w:tcW w:w="15614" w:type="dxa"/>
            <w:gridSpan w:val="3"/>
            <w:shd w:val="clear" w:color="auto" w:fill="auto"/>
            <w:vAlign w:val="center"/>
          </w:tcPr>
          <w:p w:rsidR="006E0F13" w:rsidRPr="0088046B" w:rsidRDefault="006E0F13" w:rsidP="00352677">
            <w:pPr>
              <w:autoSpaceDE w:val="0"/>
              <w:autoSpaceDN w:val="0"/>
              <w:adjustRightInd w:val="0"/>
              <w:spacing w:before="100" w:beforeAutospacing="1" w:after="100" w:afterAutospacing="1" w:line="264" w:lineRule="auto"/>
              <w:ind w:left="340" w:hanging="340"/>
              <w:jc w:val="center"/>
              <w:rPr>
                <w:rFonts w:ascii="Arial" w:hAnsi="Arial" w:cs="Arial"/>
                <w:color w:val="000000" w:themeColor="text1"/>
                <w:lang w:val="es-ES_tradnl"/>
              </w:rPr>
            </w:pPr>
            <w:r w:rsidRPr="0088046B">
              <w:rPr>
                <w:rFonts w:ascii="Arial" w:hAnsi="Arial" w:cs="Arial"/>
                <w:color w:val="000000" w:themeColor="text1"/>
                <w:lang w:val="es-ES_tradnl"/>
              </w:rPr>
              <w:lastRenderedPageBreak/>
              <w:t>Bloque 3. La imagen en movimiento y su capacidad expresiva</w:t>
            </w:r>
          </w:p>
        </w:tc>
      </w:tr>
      <w:tr w:rsidR="006E0F13" w:rsidRPr="0088046B" w:rsidTr="00352677">
        <w:tc>
          <w:tcPr>
            <w:tcW w:w="5182" w:type="dxa"/>
            <w:shd w:val="clear" w:color="auto" w:fill="auto"/>
          </w:tcPr>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Fundamentos perceptivos de la imagen en movimiento. La ilusión de movimiento.</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 composición expresiva del cuadro de imagen en el cine y en televisión. La función de la iluminación.</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Características técnicas de la imagen cinematográfica y </w:t>
            </w:r>
            <w:proofErr w:type="spellStart"/>
            <w:r w:rsidRPr="0088046B">
              <w:rPr>
                <w:rFonts w:ascii="Arial" w:hAnsi="Arial" w:cs="Arial"/>
                <w:color w:val="000000" w:themeColor="text1"/>
                <w:lang w:val="es-ES_tradnl"/>
              </w:rPr>
              <w:t>videográfica</w:t>
            </w:r>
            <w:proofErr w:type="spellEnd"/>
            <w:r w:rsidRPr="0088046B">
              <w:rPr>
                <w:rFonts w:ascii="Arial" w:hAnsi="Arial" w:cs="Arial"/>
                <w:color w:val="000000" w:themeColor="text1"/>
                <w:lang w:val="es-ES_tradnl"/>
              </w:rPr>
              <w:t>, la imagen televisiva y de los audiovisuales. El 3D.</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Sistemas de captación de imágenes en movimiento. Sistemas tradicionales analógicos y modernos sistemas digitales.</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Las características expresivas de la velocidad de reproducción de imágenes: El cine mudo. La cámara lenta. El </w:t>
            </w:r>
            <w:proofErr w:type="spellStart"/>
            <w:r w:rsidRPr="0088046B">
              <w:rPr>
                <w:rFonts w:ascii="Arial" w:hAnsi="Arial" w:cs="Arial"/>
                <w:i/>
                <w:color w:val="000000" w:themeColor="text1"/>
                <w:lang w:val="es-ES_tradnl"/>
              </w:rPr>
              <w:t>bullet</w:t>
            </w:r>
            <w:proofErr w:type="spellEnd"/>
            <w:r w:rsidRPr="0088046B">
              <w:rPr>
                <w:rFonts w:ascii="Arial" w:hAnsi="Arial" w:cs="Arial"/>
                <w:color w:val="000000" w:themeColor="text1"/>
                <w:lang w:val="es-ES_tradnl"/>
              </w:rPr>
              <w:t xml:space="preserve"> time.</w:t>
            </w:r>
          </w:p>
        </w:tc>
        <w:tc>
          <w:tcPr>
            <w:tcW w:w="5190" w:type="dxa"/>
            <w:shd w:val="clear" w:color="auto" w:fill="auto"/>
          </w:tcPr>
          <w:p w:rsidR="006E0F13" w:rsidRPr="0088046B" w:rsidRDefault="006E0F13" w:rsidP="00352677">
            <w:pPr>
              <w:pStyle w:val="Listavistosa-nfasis11"/>
              <w:numPr>
                <w:ilvl w:val="0"/>
                <w:numId w:val="106"/>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Analizar la técnica de exposición de imágenes fijas para simular movimiento. Desde el principio del cine, pasando por la televisión, hasta la imagen digital actual.</w:t>
            </w:r>
          </w:p>
          <w:p w:rsidR="006E0F13" w:rsidRPr="0088046B" w:rsidRDefault="006E0F13" w:rsidP="00352677">
            <w:pPr>
              <w:pStyle w:val="Listavistosa-nfasis11"/>
              <w:numPr>
                <w:ilvl w:val="0"/>
                <w:numId w:val="106"/>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Analizar las distintas funciones las características comunicativas de la imagen en movimiento empleadas para satisfacer las necesidades expresivas de la sociedad actual, aplicándolas en la elaboración de producciones digitales sencillas. </w:t>
            </w:r>
          </w:p>
          <w:p w:rsidR="006E0F13" w:rsidRPr="0088046B" w:rsidRDefault="006E0F13" w:rsidP="00352677">
            <w:pPr>
              <w:pStyle w:val="Listavistosa-nfasis11"/>
              <w:numPr>
                <w:ilvl w:val="0"/>
                <w:numId w:val="106"/>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Diferenciar la calidad de la imagen en cuanto a resolución, brillo, luminosidad, etc. Obtenida por diferentes medios digitales.</w:t>
            </w:r>
          </w:p>
          <w:p w:rsidR="006E0F13" w:rsidRPr="0088046B" w:rsidRDefault="006E0F13" w:rsidP="00352677">
            <w:pPr>
              <w:pStyle w:val="Listavistosa-nfasis11"/>
              <w:numPr>
                <w:ilvl w:val="0"/>
                <w:numId w:val="106"/>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Analizar las características técnicas necesarias para la creación de los efectos: cámara rápida, lenta y </w:t>
            </w:r>
            <w:proofErr w:type="spellStart"/>
            <w:r w:rsidRPr="0088046B">
              <w:rPr>
                <w:rFonts w:ascii="Arial" w:hAnsi="Arial" w:cs="Arial"/>
                <w:color w:val="000000" w:themeColor="text1"/>
                <w:lang w:val="es-ES_tradnl"/>
              </w:rPr>
              <w:t>bullet</w:t>
            </w:r>
            <w:proofErr w:type="spellEnd"/>
            <w:r w:rsidRPr="0088046B">
              <w:rPr>
                <w:rFonts w:ascii="Arial" w:hAnsi="Arial" w:cs="Arial"/>
                <w:color w:val="000000" w:themeColor="text1"/>
                <w:lang w:val="es-ES_tradnl"/>
              </w:rPr>
              <w:t xml:space="preserve"> time.</w:t>
            </w:r>
          </w:p>
          <w:p w:rsidR="006E0F13" w:rsidRPr="0088046B" w:rsidRDefault="006E0F13" w:rsidP="00352677">
            <w:pPr>
              <w:pStyle w:val="Listavistosa-nfasis11"/>
              <w:numPr>
                <w:ilvl w:val="0"/>
                <w:numId w:val="106"/>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Valorar los resultados expresivos obtenidos al alterar la velocidad de reproducción de las imágenes en movimiento.</w:t>
            </w:r>
          </w:p>
        </w:tc>
        <w:tc>
          <w:tcPr>
            <w:tcW w:w="5242" w:type="dxa"/>
            <w:shd w:val="clear" w:color="auto" w:fill="auto"/>
          </w:tcPr>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1.1. Diferencia las principales características técnicas de los sistemas cine, PAL y NTSC en la reproducción de imágenes.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2.1. Analiza los elementos espaciales y temporales, las características básicas, el significado y el sentido en la lectura de imágenes en movimiento.</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2.2. Identifica y analiza los elementos expresivos y estéticos utilizados en las producciones audiovisuales: película cinematográfica, programa de televisión, entre otros.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3.1. Valora la función de la iluminación como componente expresivo en la construcción del plano de imagen.</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3.2. Identifica los distintos sistemas técnicos de captación y edición digital en producciones audiovisuales.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3.3. Analiza las características de los sistemas de captación y proyección de imágenes en 3D.</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4.1. Analiza piezas </w:t>
            </w:r>
            <w:proofErr w:type="spellStart"/>
            <w:r w:rsidRPr="0088046B">
              <w:rPr>
                <w:rFonts w:ascii="Arial" w:hAnsi="Arial" w:cs="Arial"/>
                <w:color w:val="000000" w:themeColor="text1"/>
                <w:lang w:val="es-ES_tradnl"/>
              </w:rPr>
              <w:t>videográficas</w:t>
            </w:r>
            <w:proofErr w:type="spellEnd"/>
            <w:r w:rsidRPr="0088046B">
              <w:rPr>
                <w:rFonts w:ascii="Arial" w:hAnsi="Arial" w:cs="Arial"/>
                <w:color w:val="000000" w:themeColor="text1"/>
                <w:lang w:val="es-ES_tradnl"/>
              </w:rPr>
              <w:t xml:space="preserve"> o cinematográficas en las que se apliquen efectos de movimiento (intencionados o técnicos).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5.1. Realiza diferentes modificaciones en piezas </w:t>
            </w:r>
            <w:proofErr w:type="spellStart"/>
            <w:r w:rsidRPr="0088046B">
              <w:rPr>
                <w:rFonts w:ascii="Arial" w:hAnsi="Arial" w:cs="Arial"/>
                <w:color w:val="000000" w:themeColor="text1"/>
                <w:lang w:val="es-ES_tradnl"/>
              </w:rPr>
              <w:t>videográficas</w:t>
            </w:r>
            <w:proofErr w:type="spellEnd"/>
            <w:r w:rsidRPr="0088046B">
              <w:rPr>
                <w:rFonts w:ascii="Arial" w:hAnsi="Arial" w:cs="Arial"/>
                <w:color w:val="000000" w:themeColor="text1"/>
                <w:lang w:val="es-ES_tradnl"/>
              </w:rPr>
              <w:t>: alterando la velocidad de reproducción y los parámetros relacionados con el tamaño de imagen y analiza el resultado obtenido.</w:t>
            </w:r>
          </w:p>
        </w:tc>
      </w:tr>
      <w:tr w:rsidR="006E0F13" w:rsidRPr="0088046B" w:rsidTr="00352677">
        <w:tc>
          <w:tcPr>
            <w:tcW w:w="15614" w:type="dxa"/>
            <w:gridSpan w:val="3"/>
            <w:shd w:val="clear" w:color="auto" w:fill="auto"/>
            <w:vAlign w:val="center"/>
          </w:tcPr>
          <w:p w:rsidR="006E0F13" w:rsidRPr="0088046B" w:rsidRDefault="006E0F13" w:rsidP="00352677">
            <w:pPr>
              <w:autoSpaceDE w:val="0"/>
              <w:autoSpaceDN w:val="0"/>
              <w:adjustRightInd w:val="0"/>
              <w:spacing w:before="100" w:beforeAutospacing="1" w:after="100" w:afterAutospacing="1" w:line="264" w:lineRule="auto"/>
              <w:ind w:left="340" w:hanging="340"/>
              <w:jc w:val="center"/>
              <w:rPr>
                <w:rFonts w:ascii="Arial" w:hAnsi="Arial" w:cs="Arial"/>
                <w:color w:val="000000" w:themeColor="text1"/>
                <w:lang w:val="es-ES_tradnl"/>
              </w:rPr>
            </w:pPr>
            <w:r w:rsidRPr="0088046B">
              <w:rPr>
                <w:rFonts w:ascii="Arial" w:hAnsi="Arial" w:cs="Arial"/>
                <w:color w:val="000000" w:themeColor="text1"/>
                <w:lang w:val="es-ES_tradnl"/>
              </w:rPr>
              <w:t>Bloque 4. Narrativa audiovisual</w:t>
            </w:r>
          </w:p>
        </w:tc>
      </w:tr>
      <w:tr w:rsidR="006E0F13" w:rsidRPr="0088046B" w:rsidTr="00352677">
        <w:tc>
          <w:tcPr>
            <w:tcW w:w="5182" w:type="dxa"/>
            <w:shd w:val="clear" w:color="auto" w:fill="auto"/>
          </w:tcPr>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 narración de la imagen en movimiento. El plano y la secuencia.</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Los planos de imagen. Los movimientos de cámara.</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El diálogo en el cine: plano y </w:t>
            </w:r>
            <w:proofErr w:type="spellStart"/>
            <w:r w:rsidRPr="0088046B">
              <w:rPr>
                <w:rFonts w:ascii="Arial" w:hAnsi="Arial" w:cs="Arial"/>
                <w:color w:val="000000" w:themeColor="text1"/>
                <w:lang w:val="es-ES_tradnl"/>
              </w:rPr>
              <w:t>contraplano</w:t>
            </w:r>
            <w:proofErr w:type="spellEnd"/>
            <w:r w:rsidRPr="0088046B">
              <w:rPr>
                <w:rFonts w:ascii="Arial" w:hAnsi="Arial" w:cs="Arial"/>
                <w:color w:val="000000" w:themeColor="text1"/>
                <w:lang w:val="es-ES_tradnl"/>
              </w:rPr>
              <w:t>.</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El plano secuencia.</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n-US"/>
              </w:rPr>
            </w:pPr>
            <w:r w:rsidRPr="0088046B">
              <w:rPr>
                <w:rFonts w:ascii="Arial" w:hAnsi="Arial" w:cs="Arial"/>
                <w:color w:val="000000" w:themeColor="text1"/>
                <w:lang w:val="es-ES_tradnl"/>
              </w:rPr>
              <w:t xml:space="preserve">Las relaciones espacio temporales en la narración audiovisual. </w:t>
            </w:r>
            <w:r w:rsidRPr="0088046B">
              <w:rPr>
                <w:rFonts w:ascii="Arial" w:hAnsi="Arial" w:cs="Arial"/>
                <w:color w:val="000000" w:themeColor="text1"/>
                <w:lang w:val="en-US"/>
              </w:rPr>
              <w:t>El flash forward y el flash back</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Literatura y guion cinematográfico. La sinopsis. La escaleta. El guión literario. La secuencia. El guión técnico. El </w:t>
            </w:r>
            <w:proofErr w:type="spellStart"/>
            <w:r w:rsidRPr="0088046B">
              <w:rPr>
                <w:rFonts w:ascii="Arial" w:hAnsi="Arial" w:cs="Arial"/>
                <w:i/>
                <w:color w:val="000000" w:themeColor="text1"/>
                <w:lang w:val="es-ES_tradnl"/>
              </w:rPr>
              <w:t>story</w:t>
            </w:r>
            <w:proofErr w:type="spellEnd"/>
            <w:r w:rsidRPr="0088046B">
              <w:rPr>
                <w:rFonts w:ascii="Arial" w:hAnsi="Arial" w:cs="Arial"/>
                <w:i/>
                <w:color w:val="000000" w:themeColor="text1"/>
                <w:lang w:val="es-ES_tradnl"/>
              </w:rPr>
              <w:t xml:space="preserve"> </w:t>
            </w:r>
            <w:proofErr w:type="spellStart"/>
            <w:r w:rsidRPr="0088046B">
              <w:rPr>
                <w:rFonts w:ascii="Arial" w:hAnsi="Arial" w:cs="Arial"/>
                <w:i/>
                <w:color w:val="000000" w:themeColor="text1"/>
                <w:lang w:val="es-ES_tradnl"/>
              </w:rPr>
              <w:t>board</w:t>
            </w:r>
            <w:proofErr w:type="spellEnd"/>
            <w:r w:rsidRPr="0088046B">
              <w:rPr>
                <w:rFonts w:ascii="Arial" w:hAnsi="Arial" w:cs="Arial"/>
                <w:color w:val="000000" w:themeColor="text1"/>
                <w:lang w:val="es-ES_tradnl"/>
              </w:rPr>
              <w:t>.</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El montaje audiovisual. </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Géneros cinematográficos. Géneros televisivos. Cine de ficción y documental. Cine de animación.</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Narrativa de los productos interactivos.</w:t>
            </w:r>
          </w:p>
        </w:tc>
        <w:tc>
          <w:tcPr>
            <w:tcW w:w="5190" w:type="dxa"/>
            <w:shd w:val="clear" w:color="auto" w:fill="auto"/>
          </w:tcPr>
          <w:p w:rsidR="006E0F13" w:rsidRPr="0088046B" w:rsidRDefault="006E0F13" w:rsidP="00352677">
            <w:pPr>
              <w:pStyle w:val="Listavistosa-nfasis11"/>
              <w:numPr>
                <w:ilvl w:val="0"/>
                <w:numId w:val="107"/>
              </w:numPr>
              <w:autoSpaceDE w:val="0"/>
              <w:autoSpaceDN w:val="0"/>
              <w:adjustRightInd w:val="0"/>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Relacionar la construcción del plano de imagen y su capacidad narrativa.</w:t>
            </w:r>
          </w:p>
          <w:p w:rsidR="006E0F13" w:rsidRPr="0088046B" w:rsidRDefault="006E0F13" w:rsidP="00352677">
            <w:pPr>
              <w:pStyle w:val="Listavistosa-nfasis11"/>
              <w:numPr>
                <w:ilvl w:val="0"/>
                <w:numId w:val="107"/>
              </w:numPr>
              <w:autoSpaceDE w:val="0"/>
              <w:autoSpaceDN w:val="0"/>
              <w:adjustRightInd w:val="0"/>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 xml:space="preserve">Diferenciar los principales tipos de plano de </w:t>
            </w:r>
            <w:r w:rsidRPr="0088046B">
              <w:rPr>
                <w:rFonts w:ascii="Arial" w:hAnsi="Arial" w:cs="Arial"/>
                <w:color w:val="000000" w:themeColor="text1"/>
                <w:lang w:val="es-ES_tradnl"/>
              </w:rPr>
              <w:lastRenderedPageBreak/>
              <w:t xml:space="preserve">imagen. </w:t>
            </w:r>
          </w:p>
          <w:p w:rsidR="006E0F13" w:rsidRPr="0088046B" w:rsidRDefault="006E0F13" w:rsidP="00352677">
            <w:pPr>
              <w:pStyle w:val="Listavistosa-nfasis11"/>
              <w:numPr>
                <w:ilvl w:val="0"/>
                <w:numId w:val="107"/>
              </w:numPr>
              <w:autoSpaceDE w:val="0"/>
              <w:autoSpaceDN w:val="0"/>
              <w:adjustRightInd w:val="0"/>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Analizar la importancia narrativa del flash back en la construcción narrativa cinematográfica.</w:t>
            </w:r>
          </w:p>
          <w:p w:rsidR="006E0F13" w:rsidRPr="0088046B" w:rsidRDefault="006E0F13" w:rsidP="00352677">
            <w:pPr>
              <w:pStyle w:val="Listavistosa-nfasis11"/>
              <w:numPr>
                <w:ilvl w:val="0"/>
                <w:numId w:val="107"/>
              </w:numPr>
              <w:autoSpaceDE w:val="0"/>
              <w:autoSpaceDN w:val="0"/>
              <w:adjustRightInd w:val="0"/>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Identificar en obras cinematográficas de relevancia su estructura narrativa.</w:t>
            </w:r>
          </w:p>
          <w:p w:rsidR="006E0F13" w:rsidRPr="0088046B" w:rsidRDefault="006E0F13" w:rsidP="00352677">
            <w:pPr>
              <w:numPr>
                <w:ilvl w:val="0"/>
                <w:numId w:val="107"/>
              </w:numPr>
              <w:autoSpaceDE w:val="0"/>
              <w:autoSpaceDN w:val="0"/>
              <w:adjustRightInd w:val="0"/>
              <w:spacing w:before="100" w:beforeAutospacing="1" w:after="100" w:afterAutospacing="1" w:line="264" w:lineRule="auto"/>
              <w:ind w:left="0" w:firstLine="0"/>
              <w:contextualSpacing/>
              <w:jc w:val="both"/>
              <w:rPr>
                <w:rFonts w:ascii="Arial" w:hAnsi="Arial" w:cs="Arial"/>
                <w:color w:val="000000" w:themeColor="text1"/>
                <w:lang w:val="es-ES_tradnl"/>
              </w:rPr>
            </w:pPr>
            <w:r w:rsidRPr="0088046B">
              <w:rPr>
                <w:rFonts w:ascii="Arial" w:hAnsi="Arial" w:cs="Arial"/>
                <w:color w:val="000000" w:themeColor="text1"/>
                <w:lang w:val="es-ES_tradnl"/>
              </w:rPr>
              <w:t>Reconocer las diferencias existentes entre la realidad y la representación que nos ofrecen las imágenes en movimiento, analizando los aspectos narrativos de los productos audiovisuales y aplicando criterios expresivos.</w:t>
            </w:r>
          </w:p>
          <w:p w:rsidR="006E0F13" w:rsidRPr="0088046B" w:rsidRDefault="006E0F13" w:rsidP="00352677">
            <w:pPr>
              <w:numPr>
                <w:ilvl w:val="0"/>
                <w:numId w:val="107"/>
              </w:numPr>
              <w:autoSpaceDE w:val="0"/>
              <w:autoSpaceDN w:val="0"/>
              <w:adjustRightInd w:val="0"/>
              <w:spacing w:before="100" w:beforeAutospacing="1" w:after="100" w:afterAutospacing="1" w:line="264" w:lineRule="auto"/>
              <w:ind w:left="0" w:firstLine="0"/>
              <w:contextualSpacing/>
              <w:jc w:val="both"/>
              <w:rPr>
                <w:rFonts w:ascii="Arial" w:hAnsi="Arial" w:cs="Arial"/>
                <w:color w:val="000000" w:themeColor="text1"/>
                <w:lang w:val="es-ES_tradnl"/>
              </w:rPr>
            </w:pPr>
            <w:r w:rsidRPr="0088046B">
              <w:rPr>
                <w:rFonts w:ascii="Arial" w:hAnsi="Arial" w:cs="Arial"/>
                <w:color w:val="000000" w:themeColor="text1"/>
                <w:lang w:val="es-ES_tradnl"/>
              </w:rPr>
              <w:t xml:space="preserve"> Identificar y analizar los elementos técnicos, expresivos y estéticos utilizados en las producciones audiovisuales.</w:t>
            </w:r>
          </w:p>
          <w:p w:rsidR="006E0F13" w:rsidRPr="0088046B" w:rsidRDefault="006E0F13" w:rsidP="00352677">
            <w:pPr>
              <w:numPr>
                <w:ilvl w:val="0"/>
                <w:numId w:val="107"/>
              </w:numPr>
              <w:autoSpaceDE w:val="0"/>
              <w:autoSpaceDN w:val="0"/>
              <w:adjustRightInd w:val="0"/>
              <w:spacing w:before="100" w:beforeAutospacing="1" w:after="100" w:afterAutospacing="1" w:line="264" w:lineRule="auto"/>
              <w:ind w:left="0" w:firstLine="0"/>
              <w:contextualSpacing/>
              <w:jc w:val="both"/>
              <w:rPr>
                <w:rFonts w:ascii="Arial" w:hAnsi="Arial" w:cs="Arial"/>
                <w:color w:val="000000" w:themeColor="text1"/>
                <w:lang w:val="es-ES_tradnl"/>
              </w:rPr>
            </w:pPr>
            <w:r w:rsidRPr="0088046B">
              <w:rPr>
                <w:rFonts w:ascii="Arial" w:hAnsi="Arial" w:cs="Arial"/>
                <w:color w:val="000000" w:themeColor="text1"/>
                <w:lang w:val="es-ES_tradnl"/>
              </w:rPr>
              <w:t>Identificar las posibilidades de las Tecnologías de la Información y la Comunicación, con especial atención a los medios de comunicación de libre acceso como Internet</w:t>
            </w:r>
          </w:p>
          <w:p w:rsidR="006E0F13" w:rsidRPr="0088046B" w:rsidRDefault="006E0F13" w:rsidP="00352677">
            <w:pPr>
              <w:autoSpaceDE w:val="0"/>
              <w:autoSpaceDN w:val="0"/>
              <w:adjustRightInd w:val="0"/>
              <w:spacing w:before="100" w:beforeAutospacing="1" w:after="100" w:afterAutospacing="1" w:line="264" w:lineRule="auto"/>
              <w:contextualSpacing/>
              <w:jc w:val="both"/>
              <w:rPr>
                <w:rFonts w:ascii="Arial" w:hAnsi="Arial" w:cs="Arial"/>
                <w:color w:val="000000" w:themeColor="text1"/>
                <w:lang w:val="es-ES_tradnl"/>
              </w:rPr>
            </w:pPr>
          </w:p>
        </w:tc>
        <w:tc>
          <w:tcPr>
            <w:tcW w:w="5242" w:type="dxa"/>
            <w:shd w:val="clear" w:color="auto" w:fill="auto"/>
          </w:tcPr>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1.1. Relaciona los elementos formales del plano y su consecuencia narrativa.</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2.1. Analiza en una obra cinematográfica la construcción narrativa de los planos y la secuencia.</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2.2. Comenta a partir de una obra cinematográfica, la construcción del plano-</w:t>
            </w:r>
            <w:proofErr w:type="spellStart"/>
            <w:r w:rsidRPr="0088046B">
              <w:rPr>
                <w:rFonts w:ascii="Arial" w:hAnsi="Arial" w:cs="Arial"/>
                <w:color w:val="000000" w:themeColor="text1"/>
                <w:lang w:val="es-ES_tradnl"/>
              </w:rPr>
              <w:t>contraplano</w:t>
            </w:r>
            <w:proofErr w:type="spellEnd"/>
            <w:r w:rsidRPr="0088046B">
              <w:rPr>
                <w:rFonts w:ascii="Arial" w:hAnsi="Arial" w:cs="Arial"/>
                <w:color w:val="000000" w:themeColor="text1"/>
                <w:lang w:val="es-ES_tradnl"/>
              </w:rPr>
              <w:t xml:space="preserve"> en un diálogo.</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2.3. Explica la complejidad técnica de la construcción de un plano secuencia, utilizando, entre otras piezas posibles: "La soga" de Alfred </w:t>
            </w:r>
            <w:proofErr w:type="spellStart"/>
            <w:r w:rsidRPr="0088046B">
              <w:rPr>
                <w:rFonts w:ascii="Arial" w:hAnsi="Arial" w:cs="Arial"/>
                <w:color w:val="000000" w:themeColor="text1"/>
                <w:lang w:val="es-ES_tradnl"/>
              </w:rPr>
              <w:t>Hitchcock</w:t>
            </w:r>
            <w:proofErr w:type="spellEnd"/>
            <w:r w:rsidRPr="0088046B">
              <w:rPr>
                <w:rFonts w:ascii="Arial" w:hAnsi="Arial" w:cs="Arial"/>
                <w:color w:val="000000" w:themeColor="text1"/>
                <w:lang w:val="es-ES_tradnl"/>
              </w:rPr>
              <w:t xml:space="preserve">; "Sed de Mal” de </w:t>
            </w:r>
            <w:proofErr w:type="spellStart"/>
            <w:r w:rsidRPr="0088046B">
              <w:rPr>
                <w:rFonts w:ascii="Arial" w:hAnsi="Arial" w:cs="Arial"/>
                <w:color w:val="000000" w:themeColor="text1"/>
                <w:lang w:val="es-ES_tradnl"/>
              </w:rPr>
              <w:t>Orson</w:t>
            </w:r>
            <w:proofErr w:type="spellEnd"/>
            <w:r w:rsidRPr="0088046B">
              <w:rPr>
                <w:rFonts w:ascii="Arial" w:hAnsi="Arial" w:cs="Arial"/>
                <w:color w:val="000000" w:themeColor="text1"/>
                <w:lang w:val="es-ES_tradnl"/>
              </w:rPr>
              <w:t xml:space="preserve"> </w:t>
            </w:r>
            <w:proofErr w:type="spellStart"/>
            <w:r w:rsidRPr="0088046B">
              <w:rPr>
                <w:rFonts w:ascii="Arial" w:hAnsi="Arial" w:cs="Arial"/>
                <w:color w:val="000000" w:themeColor="text1"/>
                <w:lang w:val="es-ES_tradnl"/>
              </w:rPr>
              <w:t>Welles</w:t>
            </w:r>
            <w:proofErr w:type="spellEnd"/>
            <w:r w:rsidRPr="0088046B">
              <w:rPr>
                <w:rFonts w:ascii="Arial" w:hAnsi="Arial" w:cs="Arial"/>
                <w:color w:val="000000" w:themeColor="text1"/>
                <w:lang w:val="es-ES_tradnl"/>
              </w:rPr>
              <w:t xml:space="preserve">; "Soy Cuba" de </w:t>
            </w:r>
            <w:proofErr w:type="spellStart"/>
            <w:r w:rsidRPr="0088046B">
              <w:rPr>
                <w:rFonts w:ascii="Arial" w:hAnsi="Arial" w:cs="Arial"/>
                <w:color w:val="000000" w:themeColor="text1"/>
                <w:lang w:val="es-ES_tradnl"/>
              </w:rPr>
              <w:t>Mikhail</w:t>
            </w:r>
            <w:proofErr w:type="spellEnd"/>
            <w:r w:rsidRPr="0088046B">
              <w:rPr>
                <w:rFonts w:ascii="Arial" w:hAnsi="Arial" w:cs="Arial"/>
                <w:color w:val="000000" w:themeColor="text1"/>
                <w:lang w:val="es-ES_tradnl"/>
              </w:rPr>
              <w:t xml:space="preserve"> </w:t>
            </w:r>
            <w:proofErr w:type="spellStart"/>
            <w:r w:rsidRPr="0088046B">
              <w:rPr>
                <w:rFonts w:ascii="Arial" w:hAnsi="Arial" w:cs="Arial"/>
                <w:color w:val="000000" w:themeColor="text1"/>
                <w:lang w:val="es-ES_tradnl"/>
              </w:rPr>
              <w:t>Kalatofov</w:t>
            </w:r>
            <w:proofErr w:type="spellEnd"/>
            <w:r w:rsidRPr="0088046B">
              <w:rPr>
                <w:rFonts w:ascii="Arial" w:hAnsi="Arial" w:cs="Arial"/>
                <w:color w:val="000000" w:themeColor="text1"/>
                <w:lang w:val="es-ES_tradnl"/>
              </w:rPr>
              <w:t>.</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strike/>
                <w:color w:val="000000" w:themeColor="text1"/>
                <w:lang w:val="es-ES_tradnl"/>
              </w:rPr>
            </w:pPr>
            <w:r w:rsidRPr="0088046B">
              <w:rPr>
                <w:rFonts w:ascii="Arial" w:hAnsi="Arial" w:cs="Arial"/>
                <w:color w:val="000000" w:themeColor="text1"/>
                <w:lang w:val="es-ES_tradnl"/>
              </w:rPr>
              <w:t xml:space="preserve">3.1. Comenta la trascendencia narrativa del flash back en obras cinematográficas de relevancia. </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3.2. Analiza el significado narrativo del flashback en series para televisión.</w:t>
            </w:r>
            <w:r w:rsidRPr="0088046B">
              <w:rPr>
                <w:rStyle w:val="Refdecomentario"/>
                <w:rFonts w:ascii="Arial" w:hAnsi="Arial" w:cs="Arial"/>
                <w:color w:val="000000" w:themeColor="text1"/>
                <w:sz w:val="22"/>
                <w:szCs w:val="22"/>
                <w:lang w:val="es-ES" w:eastAsia="es-ES"/>
              </w:rPr>
              <w:t xml:space="preserve"> </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_tradnl"/>
              </w:rPr>
              <w:t>4.1. Analiza la estructura narrativa de obras significativas de la historia del cine.</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5.1. Identifica y analiza los elementos técnicos, expresivos y estéticos utilizados en las producciones audiovisuales y aplicarlos en la valoración de diversos productos: película cinematográfica, programa de televisión, entre otros.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5.2. Especifica la tipología de género, la intencionalidad comunicativa y los códigos expresivos empleados en la realización de películas y programas de televisión, a partir de su visionado y análisis.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6.1. Analiza producciones multimedia interactivas y "new media", identificando las características de </w:t>
            </w:r>
            <w:r w:rsidRPr="0088046B">
              <w:rPr>
                <w:rFonts w:ascii="Arial" w:hAnsi="Arial" w:cs="Arial"/>
                <w:color w:val="000000" w:themeColor="text1"/>
                <w:lang w:val="es-ES_tradnl"/>
              </w:rPr>
              <w:lastRenderedPageBreak/>
              <w:t>los distintos productos y sus posibilidades.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7.1. Identifica y explica  las posibilidades de las Tecnologías de la Información y la Comunicación, con especial atención a los medios de comunicación de libre acceso como Internet.</w:t>
            </w:r>
          </w:p>
        </w:tc>
      </w:tr>
    </w:tbl>
    <w:p w:rsidR="006E0F13" w:rsidRPr="0088046B" w:rsidRDefault="006E0F13" w:rsidP="006E0F13">
      <w:pPr>
        <w:spacing w:before="100" w:beforeAutospacing="1" w:after="100" w:afterAutospacing="1" w:line="264" w:lineRule="auto"/>
        <w:jc w:val="center"/>
        <w:rPr>
          <w:rFonts w:ascii="Arial" w:hAnsi="Arial" w:cs="Arial"/>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0"/>
        <w:gridCol w:w="5226"/>
        <w:gridCol w:w="5198"/>
      </w:tblGrid>
      <w:tr w:rsidR="006E0F13" w:rsidRPr="0088046B" w:rsidTr="00352677">
        <w:tc>
          <w:tcPr>
            <w:tcW w:w="15614" w:type="dxa"/>
            <w:gridSpan w:val="3"/>
            <w:shd w:val="clear" w:color="auto" w:fill="auto"/>
          </w:tcPr>
          <w:p w:rsidR="006E0F13" w:rsidRPr="0088046B" w:rsidRDefault="006E0F13" w:rsidP="00352677">
            <w:pPr>
              <w:spacing w:before="100" w:beforeAutospacing="1" w:after="100" w:afterAutospacing="1" w:line="264" w:lineRule="auto"/>
              <w:jc w:val="center"/>
              <w:rPr>
                <w:rFonts w:ascii="Arial" w:hAnsi="Arial" w:cs="Arial"/>
                <w:color w:val="000000" w:themeColor="text1"/>
                <w:lang w:val="es-ES_tradnl"/>
              </w:rPr>
            </w:pPr>
            <w:proofErr w:type="spellStart"/>
            <w:r w:rsidRPr="0088046B">
              <w:rPr>
                <w:rFonts w:ascii="Arial" w:hAnsi="Arial" w:cs="Arial"/>
                <w:color w:val="000000" w:themeColor="text1"/>
                <w:lang w:val="es-ES_tradnl"/>
              </w:rPr>
              <w:t>Cultu</w:t>
            </w:r>
            <w:r w:rsidRPr="0088046B">
              <w:rPr>
                <w:rFonts w:ascii="Arial" w:hAnsi="Arial" w:cs="Arial"/>
                <w:color w:val="000000" w:themeColor="text1"/>
              </w:rPr>
              <w:t>ra</w:t>
            </w:r>
            <w:proofErr w:type="spellEnd"/>
            <w:r w:rsidRPr="0088046B">
              <w:rPr>
                <w:rFonts w:ascii="Arial" w:hAnsi="Arial" w:cs="Arial"/>
                <w:color w:val="000000" w:themeColor="text1"/>
              </w:rPr>
              <w:t xml:space="preserve"> </w:t>
            </w:r>
            <w:r w:rsidRPr="0088046B">
              <w:rPr>
                <w:rStyle w:val="TtuloCar"/>
                <w:rFonts w:ascii="Arial" w:hAnsi="Arial" w:cs="Arial"/>
                <w:color w:val="000000" w:themeColor="text1"/>
                <w:sz w:val="22"/>
                <w:szCs w:val="22"/>
              </w:rPr>
              <w:t>Audiovisual II. 2º Bachillerato</w:t>
            </w:r>
          </w:p>
        </w:tc>
      </w:tr>
      <w:tr w:rsidR="006E0F13" w:rsidRPr="0088046B" w:rsidTr="00352677">
        <w:tc>
          <w:tcPr>
            <w:tcW w:w="5190" w:type="dxa"/>
            <w:shd w:val="clear" w:color="auto" w:fill="auto"/>
          </w:tcPr>
          <w:p w:rsidR="006E0F13" w:rsidRPr="0088046B" w:rsidRDefault="006E0F13" w:rsidP="00352677">
            <w:pPr>
              <w:autoSpaceDE w:val="0"/>
              <w:autoSpaceDN w:val="0"/>
              <w:adjustRightInd w:val="0"/>
              <w:spacing w:before="100" w:beforeAutospacing="1" w:after="100" w:afterAutospacing="1" w:line="264" w:lineRule="auto"/>
              <w:jc w:val="center"/>
              <w:rPr>
                <w:rFonts w:ascii="Arial" w:hAnsi="Arial" w:cs="Arial"/>
                <w:color w:val="000000" w:themeColor="text1"/>
                <w:lang w:val="es-ES_tradnl"/>
              </w:rPr>
            </w:pPr>
            <w:r w:rsidRPr="0088046B">
              <w:rPr>
                <w:rFonts w:ascii="Arial" w:hAnsi="Arial" w:cs="Arial"/>
                <w:color w:val="000000" w:themeColor="text1"/>
              </w:rPr>
              <w:br w:type="page"/>
              <w:t>C</w:t>
            </w:r>
            <w:proofErr w:type="spellStart"/>
            <w:r w:rsidRPr="0088046B">
              <w:rPr>
                <w:rFonts w:ascii="Arial" w:hAnsi="Arial" w:cs="Arial"/>
                <w:color w:val="000000" w:themeColor="text1"/>
                <w:lang w:val="es-ES_tradnl"/>
              </w:rPr>
              <w:t>ontenidos</w:t>
            </w:r>
            <w:proofErr w:type="spellEnd"/>
          </w:p>
        </w:tc>
        <w:tc>
          <w:tcPr>
            <w:tcW w:w="5226" w:type="dxa"/>
            <w:shd w:val="clear" w:color="auto" w:fill="auto"/>
          </w:tcPr>
          <w:p w:rsidR="006E0F13" w:rsidRPr="0088046B" w:rsidRDefault="006E0F13" w:rsidP="00352677">
            <w:pPr>
              <w:spacing w:before="100" w:beforeAutospacing="1" w:after="100" w:afterAutospacing="1" w:line="264" w:lineRule="auto"/>
              <w:jc w:val="center"/>
              <w:rPr>
                <w:rFonts w:ascii="Arial" w:hAnsi="Arial" w:cs="Arial"/>
                <w:color w:val="000000" w:themeColor="text1"/>
                <w:lang w:val="es-ES_tradnl"/>
              </w:rPr>
            </w:pPr>
            <w:r w:rsidRPr="0088046B">
              <w:rPr>
                <w:rFonts w:ascii="Arial" w:hAnsi="Arial" w:cs="Arial"/>
                <w:color w:val="000000" w:themeColor="text1"/>
                <w:lang w:val="es-ES_tradnl"/>
              </w:rPr>
              <w:t>Criterios de evaluación</w:t>
            </w:r>
          </w:p>
        </w:tc>
        <w:tc>
          <w:tcPr>
            <w:tcW w:w="5198" w:type="dxa"/>
            <w:shd w:val="clear" w:color="auto" w:fill="auto"/>
          </w:tcPr>
          <w:p w:rsidR="006E0F13" w:rsidRPr="0088046B" w:rsidRDefault="006E0F13" w:rsidP="00352677">
            <w:pPr>
              <w:spacing w:before="100" w:beforeAutospacing="1" w:after="100" w:afterAutospacing="1" w:line="264" w:lineRule="auto"/>
              <w:jc w:val="center"/>
              <w:rPr>
                <w:rFonts w:ascii="Arial" w:hAnsi="Arial" w:cs="Arial"/>
                <w:color w:val="000000" w:themeColor="text1"/>
                <w:lang w:val="es-ES_tradnl"/>
              </w:rPr>
            </w:pPr>
            <w:r w:rsidRPr="0088046B">
              <w:rPr>
                <w:rFonts w:ascii="Arial" w:hAnsi="Arial" w:cs="Arial"/>
                <w:color w:val="000000" w:themeColor="text1"/>
                <w:lang w:val="es-ES_tradnl"/>
              </w:rPr>
              <w:t>Estándares de aprendizaje evaluables</w:t>
            </w:r>
          </w:p>
        </w:tc>
      </w:tr>
      <w:tr w:rsidR="006E0F13" w:rsidRPr="0088046B" w:rsidTr="00352677">
        <w:trPr>
          <w:trHeight w:val="414"/>
        </w:trPr>
        <w:tc>
          <w:tcPr>
            <w:tcW w:w="15614" w:type="dxa"/>
            <w:gridSpan w:val="3"/>
            <w:shd w:val="clear" w:color="auto" w:fill="auto"/>
            <w:vAlign w:val="center"/>
          </w:tcPr>
          <w:p w:rsidR="006E0F13" w:rsidRPr="0088046B" w:rsidRDefault="006E0F13" w:rsidP="00352677">
            <w:pPr>
              <w:autoSpaceDE w:val="0"/>
              <w:autoSpaceDN w:val="0"/>
              <w:adjustRightInd w:val="0"/>
              <w:spacing w:before="100" w:beforeAutospacing="1" w:after="100" w:afterAutospacing="1" w:line="264" w:lineRule="auto"/>
              <w:jc w:val="center"/>
              <w:rPr>
                <w:rFonts w:ascii="Arial" w:hAnsi="Arial" w:cs="Arial"/>
                <w:color w:val="000000" w:themeColor="text1"/>
                <w:lang w:val="es-ES_tradnl"/>
              </w:rPr>
            </w:pPr>
            <w:r w:rsidRPr="0088046B">
              <w:rPr>
                <w:rFonts w:ascii="Arial" w:hAnsi="Arial" w:cs="Arial"/>
                <w:color w:val="000000" w:themeColor="text1"/>
                <w:lang w:val="es-ES_tradnl"/>
              </w:rPr>
              <w:t>Bloque 1. Integración de sonido e imagen en la creación de audiovisuales y new media</w:t>
            </w:r>
          </w:p>
        </w:tc>
      </w:tr>
      <w:tr w:rsidR="006E0F13" w:rsidRPr="0088046B" w:rsidTr="00352677">
        <w:trPr>
          <w:trHeight w:val="578"/>
        </w:trPr>
        <w:tc>
          <w:tcPr>
            <w:tcW w:w="5190" w:type="dxa"/>
            <w:shd w:val="clear" w:color="auto" w:fill="auto"/>
          </w:tcPr>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 función expresiva del sonido. Características técnicas.</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 grabación del sonido: Tipos esenciales de </w:t>
            </w:r>
            <w:proofErr w:type="spellStart"/>
            <w:r w:rsidRPr="0088046B">
              <w:rPr>
                <w:rFonts w:ascii="Arial" w:hAnsi="Arial" w:cs="Arial"/>
                <w:color w:val="000000" w:themeColor="text1"/>
                <w:lang w:val="es-ES_tradnl"/>
              </w:rPr>
              <w:t>microfonía</w:t>
            </w:r>
            <w:proofErr w:type="spellEnd"/>
            <w:r w:rsidRPr="0088046B">
              <w:rPr>
                <w:rFonts w:ascii="Arial" w:hAnsi="Arial" w:cs="Arial"/>
                <w:color w:val="000000" w:themeColor="text1"/>
                <w:lang w:val="es-ES_tradnl"/>
              </w:rPr>
              <w:t>.</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 grabación y difusión musical. Los sistemas monofónicos, estereofónicos, dolby </w:t>
            </w:r>
            <w:proofErr w:type="spellStart"/>
            <w:r w:rsidRPr="0088046B">
              <w:rPr>
                <w:rFonts w:ascii="Arial" w:hAnsi="Arial" w:cs="Arial"/>
                <w:color w:val="000000" w:themeColor="text1"/>
                <w:lang w:val="es-ES_tradnl"/>
              </w:rPr>
              <w:t>surround</w:t>
            </w:r>
            <w:proofErr w:type="spellEnd"/>
            <w:r w:rsidRPr="0088046B">
              <w:rPr>
                <w:rFonts w:ascii="Arial" w:hAnsi="Arial" w:cs="Arial"/>
                <w:color w:val="000000" w:themeColor="text1"/>
                <w:lang w:val="es-ES_tradnl"/>
              </w:rPr>
              <w:t>, 5.1, mp3 y otros posibles.</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 relación perceptiva entre imagen y sonido: diálogos, voz en off, efectos especiales, música.</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 adecuación de la música y de los sonidos a las intenciones expresivas y comunicativas. Integración del sonido en las producciones audiovisuales.</w:t>
            </w:r>
          </w:p>
          <w:p w:rsidR="006E0F13" w:rsidRPr="0088046B" w:rsidRDefault="006E0F13" w:rsidP="00352677">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Elementos expresivos del sonido en relación con la imagen. Funciones de la banda sonora.</w:t>
            </w:r>
          </w:p>
          <w:p w:rsidR="006E0F13" w:rsidRPr="0088046B" w:rsidRDefault="006E0F13" w:rsidP="00352677">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 banda sonora en la historia del cine. Los </w:t>
            </w:r>
            <w:r w:rsidRPr="0088046B">
              <w:rPr>
                <w:rFonts w:ascii="Arial" w:hAnsi="Arial" w:cs="Arial"/>
                <w:color w:val="000000" w:themeColor="text1"/>
                <w:lang w:val="es-ES_tradnl"/>
              </w:rPr>
              <w:lastRenderedPageBreak/>
              <w:t>grandes creadores.</w:t>
            </w:r>
          </w:p>
          <w:p w:rsidR="006E0F13" w:rsidRPr="0088046B" w:rsidRDefault="006E0F13" w:rsidP="00352677">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 banda sonora en el cine español. Los principales compositores: Augusto </w:t>
            </w:r>
            <w:proofErr w:type="spellStart"/>
            <w:r w:rsidRPr="0088046B">
              <w:rPr>
                <w:rFonts w:ascii="Arial" w:hAnsi="Arial" w:cs="Arial"/>
                <w:color w:val="000000" w:themeColor="text1"/>
                <w:lang w:val="es-ES_tradnl"/>
              </w:rPr>
              <w:t>Algueró</w:t>
            </w:r>
            <w:proofErr w:type="spellEnd"/>
            <w:r w:rsidRPr="0088046B">
              <w:rPr>
                <w:rFonts w:ascii="Arial" w:hAnsi="Arial" w:cs="Arial"/>
                <w:color w:val="000000" w:themeColor="text1"/>
                <w:lang w:val="es-ES_tradnl"/>
              </w:rPr>
              <w:t xml:space="preserve">, Roque Baños, Bernardo </w:t>
            </w:r>
            <w:proofErr w:type="spellStart"/>
            <w:r w:rsidRPr="0088046B">
              <w:rPr>
                <w:rFonts w:ascii="Arial" w:hAnsi="Arial" w:cs="Arial"/>
                <w:color w:val="000000" w:themeColor="text1"/>
                <w:lang w:val="es-ES_tradnl"/>
              </w:rPr>
              <w:t>Bonezzi</w:t>
            </w:r>
            <w:proofErr w:type="spellEnd"/>
            <w:r w:rsidRPr="0088046B">
              <w:rPr>
                <w:rFonts w:ascii="Arial" w:hAnsi="Arial" w:cs="Arial"/>
                <w:color w:val="000000" w:themeColor="text1"/>
                <w:lang w:val="es-ES_tradnl"/>
              </w:rPr>
              <w:t xml:space="preserve">, Carmelo Bernaola, Antón García Abril, Alberto Iglesias, José Nieto, Alfonso Santisteban, Adolfo </w:t>
            </w:r>
            <w:proofErr w:type="spellStart"/>
            <w:r w:rsidRPr="0088046B">
              <w:rPr>
                <w:rFonts w:ascii="Arial" w:hAnsi="Arial" w:cs="Arial"/>
                <w:color w:val="000000" w:themeColor="text1"/>
                <w:lang w:val="es-ES_tradnl"/>
              </w:rPr>
              <w:t>Waitzman</w:t>
            </w:r>
            <w:proofErr w:type="spellEnd"/>
            <w:r w:rsidRPr="0088046B">
              <w:rPr>
                <w:rFonts w:ascii="Arial" w:hAnsi="Arial" w:cs="Arial"/>
                <w:color w:val="000000" w:themeColor="text1"/>
                <w:lang w:val="es-ES_tradnl"/>
              </w:rPr>
              <w:t>, etc.</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Los hitos históricos del proceso de transformación en los lenguajes y en los medios técnicos en el paso del cine mudo al cine sonoro.</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El "</w:t>
            </w:r>
            <w:proofErr w:type="spellStart"/>
            <w:r w:rsidRPr="0088046B">
              <w:rPr>
                <w:rFonts w:ascii="Arial" w:hAnsi="Arial" w:cs="Arial"/>
                <w:color w:val="000000" w:themeColor="text1"/>
                <w:lang w:val="es-ES_tradnl"/>
              </w:rPr>
              <w:t>Slapstick</w:t>
            </w:r>
            <w:proofErr w:type="spellEnd"/>
            <w:r w:rsidRPr="0088046B">
              <w:rPr>
                <w:rFonts w:ascii="Arial" w:hAnsi="Arial" w:cs="Arial"/>
                <w:color w:val="000000" w:themeColor="text1"/>
                <w:lang w:val="es-ES_tradnl"/>
              </w:rPr>
              <w:t xml:space="preserve">" en la obra de Max </w:t>
            </w:r>
            <w:proofErr w:type="spellStart"/>
            <w:r w:rsidRPr="0088046B">
              <w:rPr>
                <w:rFonts w:ascii="Arial" w:hAnsi="Arial" w:cs="Arial"/>
                <w:color w:val="000000" w:themeColor="text1"/>
                <w:lang w:val="es-ES_tradnl"/>
              </w:rPr>
              <w:t>Sennet</w:t>
            </w:r>
            <w:proofErr w:type="spellEnd"/>
            <w:r w:rsidRPr="0088046B">
              <w:rPr>
                <w:rFonts w:ascii="Arial" w:hAnsi="Arial" w:cs="Arial"/>
                <w:color w:val="000000" w:themeColor="text1"/>
                <w:lang w:val="es-ES_tradnl"/>
              </w:rPr>
              <w:t xml:space="preserve">, Max </w:t>
            </w:r>
            <w:proofErr w:type="spellStart"/>
            <w:r w:rsidRPr="0088046B">
              <w:rPr>
                <w:rFonts w:ascii="Arial" w:hAnsi="Arial" w:cs="Arial"/>
                <w:color w:val="000000" w:themeColor="text1"/>
                <w:lang w:val="es-ES_tradnl"/>
              </w:rPr>
              <w:t>Linder</w:t>
            </w:r>
            <w:proofErr w:type="spellEnd"/>
            <w:r w:rsidRPr="0088046B">
              <w:rPr>
                <w:rFonts w:ascii="Arial" w:hAnsi="Arial" w:cs="Arial"/>
                <w:color w:val="000000" w:themeColor="text1"/>
                <w:lang w:val="es-ES_tradnl"/>
              </w:rPr>
              <w:t xml:space="preserve"> y Charlie Chaplin.</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 comedia visual en </w:t>
            </w:r>
            <w:proofErr w:type="spellStart"/>
            <w:r w:rsidRPr="0088046B">
              <w:rPr>
                <w:rFonts w:ascii="Arial" w:hAnsi="Arial" w:cs="Arial"/>
                <w:color w:val="000000" w:themeColor="text1"/>
                <w:lang w:val="es-ES_tradnl"/>
              </w:rPr>
              <w:t>Buster</w:t>
            </w:r>
            <w:proofErr w:type="spellEnd"/>
            <w:r w:rsidRPr="0088046B">
              <w:rPr>
                <w:rFonts w:ascii="Arial" w:hAnsi="Arial" w:cs="Arial"/>
                <w:color w:val="000000" w:themeColor="text1"/>
                <w:lang w:val="es-ES_tradnl"/>
              </w:rPr>
              <w:t xml:space="preserve"> </w:t>
            </w:r>
            <w:proofErr w:type="spellStart"/>
            <w:r w:rsidRPr="0088046B">
              <w:rPr>
                <w:rFonts w:ascii="Arial" w:hAnsi="Arial" w:cs="Arial"/>
                <w:color w:val="000000" w:themeColor="text1"/>
                <w:lang w:val="es-ES_tradnl"/>
              </w:rPr>
              <w:t>Keaton</w:t>
            </w:r>
            <w:proofErr w:type="spellEnd"/>
            <w:r w:rsidRPr="0088046B">
              <w:rPr>
                <w:rFonts w:ascii="Arial" w:hAnsi="Arial" w:cs="Arial"/>
                <w:color w:val="000000" w:themeColor="text1"/>
                <w:lang w:val="es-ES_tradnl"/>
              </w:rPr>
              <w:t xml:space="preserve"> y Harold Lloyd.</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 comedia dialogada. La obra cinematográfica de </w:t>
            </w:r>
            <w:proofErr w:type="spellStart"/>
            <w:r w:rsidRPr="0088046B">
              <w:rPr>
                <w:rFonts w:ascii="Arial" w:hAnsi="Arial" w:cs="Arial"/>
                <w:color w:val="000000" w:themeColor="text1"/>
                <w:lang w:val="es-ES_tradnl"/>
              </w:rPr>
              <w:t>Woody</w:t>
            </w:r>
            <w:proofErr w:type="spellEnd"/>
            <w:r w:rsidRPr="0088046B">
              <w:rPr>
                <w:rFonts w:ascii="Arial" w:hAnsi="Arial" w:cs="Arial"/>
                <w:color w:val="000000" w:themeColor="text1"/>
                <w:lang w:val="es-ES_tradnl"/>
              </w:rPr>
              <w:t xml:space="preserve"> Allen.</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 comedia coral. La obra cinematográfica de Luis García Berlanga. </w:t>
            </w:r>
          </w:p>
        </w:tc>
        <w:tc>
          <w:tcPr>
            <w:tcW w:w="5226" w:type="dxa"/>
            <w:shd w:val="clear" w:color="auto" w:fill="auto"/>
          </w:tcPr>
          <w:p w:rsidR="006E0F13" w:rsidRPr="0088046B" w:rsidRDefault="006E0F13" w:rsidP="00352677">
            <w:pPr>
              <w:numPr>
                <w:ilvl w:val="0"/>
                <w:numId w:val="108"/>
              </w:numPr>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Analizar las características técnicas del sonido. Longitud y frecuencia de onda. Timbre.</w:t>
            </w:r>
          </w:p>
          <w:p w:rsidR="006E0F13" w:rsidRPr="0088046B" w:rsidRDefault="006E0F13" w:rsidP="00352677">
            <w:pPr>
              <w:numPr>
                <w:ilvl w:val="0"/>
                <w:numId w:val="108"/>
              </w:numPr>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Diferenciar los sistemas de captación microfónica a partir de las necesidades de obtención del sonido</w:t>
            </w:r>
          </w:p>
          <w:p w:rsidR="006E0F13" w:rsidRPr="0088046B" w:rsidRDefault="006E0F13" w:rsidP="00352677">
            <w:pPr>
              <w:numPr>
                <w:ilvl w:val="0"/>
                <w:numId w:val="108"/>
              </w:numPr>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 xml:space="preserve">Diferenciar las características técnicas principales de grabación y difusión de sonidos a través de los diferentes sistemas: monofónicos, estereofónicos, dolby </w:t>
            </w:r>
            <w:proofErr w:type="spellStart"/>
            <w:r w:rsidRPr="0088046B">
              <w:rPr>
                <w:rFonts w:ascii="Arial" w:hAnsi="Arial" w:cs="Arial"/>
                <w:color w:val="000000" w:themeColor="text1"/>
                <w:lang w:val="es-ES_tradnl"/>
              </w:rPr>
              <w:t>surround</w:t>
            </w:r>
            <w:proofErr w:type="spellEnd"/>
            <w:r w:rsidRPr="0088046B">
              <w:rPr>
                <w:rFonts w:ascii="Arial" w:hAnsi="Arial" w:cs="Arial"/>
                <w:color w:val="000000" w:themeColor="text1"/>
                <w:lang w:val="es-ES_tradnl"/>
              </w:rPr>
              <w:t>, 5.1, mp3, etc.</w:t>
            </w:r>
          </w:p>
          <w:p w:rsidR="006E0F13" w:rsidRPr="0088046B" w:rsidRDefault="006E0F13" w:rsidP="00352677">
            <w:pPr>
              <w:numPr>
                <w:ilvl w:val="0"/>
                <w:numId w:val="108"/>
              </w:numPr>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Explicar la relación entre la imagen y el sonido.</w:t>
            </w:r>
          </w:p>
          <w:p w:rsidR="006E0F13" w:rsidRPr="0088046B" w:rsidRDefault="006E0F13" w:rsidP="00352677">
            <w:pPr>
              <w:numPr>
                <w:ilvl w:val="0"/>
                <w:numId w:val="108"/>
              </w:numPr>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Analizar el diferente resultado perceptivo obtenido al modificar los elementos sonoros en una producción audiovisual.</w:t>
            </w:r>
          </w:p>
          <w:p w:rsidR="006E0F13" w:rsidRPr="0088046B" w:rsidRDefault="006E0F13" w:rsidP="00352677">
            <w:pPr>
              <w:numPr>
                <w:ilvl w:val="0"/>
                <w:numId w:val="108"/>
              </w:numPr>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Analizar la calidad de la composición musical en las bandas sonoras para el cine y la importancia que tienen en el conjunto total de la película.</w:t>
            </w:r>
          </w:p>
          <w:p w:rsidR="006E0F13" w:rsidRPr="0088046B" w:rsidRDefault="006E0F13" w:rsidP="00352677">
            <w:pPr>
              <w:numPr>
                <w:ilvl w:val="0"/>
                <w:numId w:val="108"/>
              </w:numPr>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Explicar la evolución del cine español a través de las bandas sonoras de películas emblemáticas y compositores relevantes.</w:t>
            </w:r>
          </w:p>
          <w:p w:rsidR="006E0F13" w:rsidRPr="0088046B" w:rsidRDefault="006E0F13" w:rsidP="00352677">
            <w:pPr>
              <w:pStyle w:val="Listavistosa-nfasis11"/>
              <w:numPr>
                <w:ilvl w:val="0"/>
                <w:numId w:val="108"/>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Valorar la importancia de la función </w:t>
            </w:r>
            <w:r w:rsidRPr="0088046B">
              <w:rPr>
                <w:rFonts w:ascii="Arial" w:hAnsi="Arial" w:cs="Arial"/>
                <w:color w:val="000000" w:themeColor="text1"/>
                <w:lang w:val="es-ES_tradnl"/>
              </w:rPr>
              <w:lastRenderedPageBreak/>
              <w:t>expresiva de la imagen, el sonido y la música en el proceso de creación de audiovisuales y de "new media", analizando las funciones comunicativas y estéticas de los productos audiovisuales.</w:t>
            </w:r>
          </w:p>
          <w:p w:rsidR="006E0F13" w:rsidRPr="0088046B" w:rsidRDefault="006E0F13" w:rsidP="00352677">
            <w:pPr>
              <w:pStyle w:val="Listavistosa-nfasis11"/>
              <w:numPr>
                <w:ilvl w:val="0"/>
                <w:numId w:val="108"/>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Analizar la técnica narrativa del cine mudo y sus características técnicas.</w:t>
            </w:r>
          </w:p>
          <w:p w:rsidR="006E0F13" w:rsidRPr="0088046B" w:rsidRDefault="006E0F13" w:rsidP="00352677">
            <w:pPr>
              <w:pStyle w:val="Listavistosa-nfasis11"/>
              <w:numPr>
                <w:ilvl w:val="0"/>
                <w:numId w:val="108"/>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Comentar las diferencias entre los "gags" visuales y sonoros en el cine.</w:t>
            </w:r>
          </w:p>
          <w:p w:rsidR="006E0F13" w:rsidRPr="0088046B" w:rsidRDefault="006E0F13" w:rsidP="00352677">
            <w:pPr>
              <w:pStyle w:val="Listavistosa-nfasis11"/>
              <w:numPr>
                <w:ilvl w:val="0"/>
                <w:numId w:val="108"/>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Exponer la complejidad técnica de la comedia coral.</w:t>
            </w:r>
          </w:p>
        </w:tc>
        <w:tc>
          <w:tcPr>
            <w:tcW w:w="5198" w:type="dxa"/>
            <w:shd w:val="clear" w:color="auto" w:fill="auto"/>
          </w:tcPr>
          <w:p w:rsidR="006E0F13" w:rsidRPr="0088046B" w:rsidRDefault="006E0F13" w:rsidP="00352677">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1.1. Explica las características físicas del sonido, proceso de creación y difusión.</w:t>
            </w:r>
          </w:p>
          <w:p w:rsidR="006E0F13" w:rsidRPr="0088046B" w:rsidRDefault="006E0F13" w:rsidP="00352677">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2.1. Realiza grabaciones de sonido con aparatos sencillos y valora los resultados obtenidos.</w:t>
            </w:r>
          </w:p>
          <w:p w:rsidR="006E0F13" w:rsidRPr="0088046B" w:rsidRDefault="006E0F13" w:rsidP="00352677">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3.1. Realiza edición digital, convirtiendo piezas musicales de un sistema de sonido a otro (mono-estéreo, PCM </w:t>
            </w:r>
            <w:proofErr w:type="spellStart"/>
            <w:r w:rsidRPr="0088046B">
              <w:rPr>
                <w:rFonts w:ascii="Arial" w:hAnsi="Arial" w:cs="Arial"/>
                <w:color w:val="000000" w:themeColor="text1"/>
                <w:lang w:val="es-ES_tradnl"/>
              </w:rPr>
              <w:t>wav</w:t>
            </w:r>
            <w:proofErr w:type="spellEnd"/>
            <w:r w:rsidRPr="0088046B">
              <w:rPr>
                <w:rFonts w:ascii="Arial" w:hAnsi="Arial" w:cs="Arial"/>
                <w:color w:val="000000" w:themeColor="text1"/>
                <w:lang w:val="es-ES_tradnl"/>
              </w:rPr>
              <w:t xml:space="preserve">, </w:t>
            </w:r>
            <w:proofErr w:type="spellStart"/>
            <w:r w:rsidRPr="0088046B">
              <w:rPr>
                <w:rFonts w:ascii="Arial" w:hAnsi="Arial" w:cs="Arial"/>
                <w:color w:val="000000" w:themeColor="text1"/>
                <w:lang w:val="es-ES_tradnl"/>
              </w:rPr>
              <w:t>aiff</w:t>
            </w:r>
            <w:proofErr w:type="spellEnd"/>
            <w:r w:rsidRPr="0088046B">
              <w:rPr>
                <w:rFonts w:ascii="Arial" w:hAnsi="Arial" w:cs="Arial"/>
                <w:color w:val="000000" w:themeColor="text1"/>
                <w:lang w:val="es-ES_tradnl"/>
              </w:rPr>
              <w:t>- mp3 y evalúa los resultados. Tamaño, calidad, destino final, etc.</w:t>
            </w:r>
          </w:p>
          <w:p w:rsidR="006E0F13" w:rsidRPr="0088046B" w:rsidRDefault="006E0F13"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lang w:val="es-ES_tradnl"/>
              </w:rPr>
              <w:t>4.1. Construye piezas audiovisuales combinando imagen y sonido. Integrando: voz en off, piezas musicales y efectos en la narración visual.</w:t>
            </w:r>
          </w:p>
          <w:p w:rsidR="006E0F13" w:rsidRPr="0088046B" w:rsidRDefault="006E0F13"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lang w:val="es-ES_tradnl"/>
              </w:rPr>
              <w:t>5.1. Analiza el valor funcional, expresivo y comunicativo de los recursos sonoros (voz, efectos y música) empleados en una producción radiofónica o en la banda sonora de una producción audiovisual.</w:t>
            </w:r>
          </w:p>
          <w:p w:rsidR="006E0F13" w:rsidRPr="0088046B" w:rsidRDefault="006E0F13" w:rsidP="00352677">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rPr>
              <w:t xml:space="preserve">5.2. </w:t>
            </w:r>
            <w:r w:rsidRPr="0088046B">
              <w:rPr>
                <w:rFonts w:ascii="Arial" w:hAnsi="Arial" w:cs="Arial"/>
                <w:color w:val="000000" w:themeColor="text1"/>
                <w:lang w:val="es-ES_tradnl"/>
              </w:rPr>
              <w:t xml:space="preserve">Observa productos audiovisuales valorando las funciones comunicativas y estéticas de la </w:t>
            </w:r>
            <w:r w:rsidRPr="0088046B">
              <w:rPr>
                <w:rFonts w:ascii="Arial" w:hAnsi="Arial" w:cs="Arial"/>
                <w:color w:val="000000" w:themeColor="text1"/>
                <w:lang w:val="es-ES_tradnl"/>
              </w:rPr>
              <w:lastRenderedPageBreak/>
              <w:t>integración de imagen y sonido.</w:t>
            </w:r>
          </w:p>
          <w:p w:rsidR="006E0F13" w:rsidRPr="0088046B" w:rsidRDefault="006E0F13" w:rsidP="00352677">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6.1. Relaciona la banda sonora de películas emblemáticas y su importancia en la calidad del conjunto total de la obra fílmica realizada.</w:t>
            </w:r>
          </w:p>
          <w:p w:rsidR="006E0F13" w:rsidRPr="0088046B" w:rsidRDefault="006E0F13" w:rsidP="00352677">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7.1. Analiza la composición musical de bandas sonoras en España, valorando la calidad de la construcción musical realizada.</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8.1. Reconoce las diferencias existentes entre la realidad y la representación que nos ofrecen los medios sonoros.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8.2. Identifica las funciones y necesidades de los sistemas técnicos empleados en la integración de imagen y sonido en un audiovisual o en new media.</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9.1. Explica las características principales de la narrativa visual del cine mudo, referenciando sketches emblemáticos de la historia de este cine.</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10.1. Comenta las diferencias narrativas entre la comedia de chiste visual y sonoro.</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11.1. Analiza la composición visual en las comedias corales, explicando la complejidad técnica de su resolución narrativa.</w:t>
            </w:r>
          </w:p>
        </w:tc>
      </w:tr>
      <w:tr w:rsidR="006E0F13" w:rsidRPr="0088046B" w:rsidTr="00352677">
        <w:trPr>
          <w:trHeight w:val="440"/>
        </w:trPr>
        <w:tc>
          <w:tcPr>
            <w:tcW w:w="15614" w:type="dxa"/>
            <w:gridSpan w:val="3"/>
            <w:shd w:val="clear" w:color="auto" w:fill="auto"/>
            <w:vAlign w:val="center"/>
          </w:tcPr>
          <w:p w:rsidR="006E0F13" w:rsidRPr="0088046B" w:rsidRDefault="006E0F13" w:rsidP="00352677">
            <w:pPr>
              <w:autoSpaceDE w:val="0"/>
              <w:autoSpaceDN w:val="0"/>
              <w:adjustRightInd w:val="0"/>
              <w:spacing w:before="100" w:beforeAutospacing="1" w:after="100" w:afterAutospacing="1" w:line="264" w:lineRule="auto"/>
              <w:jc w:val="center"/>
              <w:rPr>
                <w:rFonts w:ascii="Arial" w:hAnsi="Arial" w:cs="Arial"/>
                <w:color w:val="000000" w:themeColor="text1"/>
                <w:lang w:val="es-ES_tradnl"/>
              </w:rPr>
            </w:pPr>
            <w:r w:rsidRPr="0088046B">
              <w:rPr>
                <w:rFonts w:ascii="Arial" w:hAnsi="Arial" w:cs="Arial"/>
                <w:color w:val="000000" w:themeColor="text1"/>
              </w:rPr>
              <w:lastRenderedPageBreak/>
              <w:t>B</w:t>
            </w:r>
            <w:proofErr w:type="spellStart"/>
            <w:r w:rsidRPr="0088046B">
              <w:rPr>
                <w:rFonts w:ascii="Arial" w:hAnsi="Arial" w:cs="Arial"/>
                <w:color w:val="000000" w:themeColor="text1"/>
                <w:lang w:val="es-ES_tradnl"/>
              </w:rPr>
              <w:t>loque</w:t>
            </w:r>
            <w:proofErr w:type="spellEnd"/>
            <w:r w:rsidRPr="0088046B">
              <w:rPr>
                <w:rFonts w:ascii="Arial" w:hAnsi="Arial" w:cs="Arial"/>
                <w:color w:val="000000" w:themeColor="text1"/>
                <w:lang w:val="es-ES_tradnl"/>
              </w:rPr>
              <w:t xml:space="preserve"> 2. Características de la producción audiovisual y multimedia en los diferentes medios</w:t>
            </w:r>
          </w:p>
        </w:tc>
      </w:tr>
      <w:tr w:rsidR="006E0F13" w:rsidRPr="0088046B" w:rsidTr="00352677">
        <w:tc>
          <w:tcPr>
            <w:tcW w:w="5190" w:type="dxa"/>
            <w:shd w:val="clear" w:color="auto" w:fill="auto"/>
          </w:tcPr>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 industria cinematográfica, </w:t>
            </w:r>
            <w:proofErr w:type="spellStart"/>
            <w:r w:rsidRPr="0088046B">
              <w:rPr>
                <w:rFonts w:ascii="Arial" w:hAnsi="Arial" w:cs="Arial"/>
                <w:color w:val="000000" w:themeColor="text1"/>
                <w:lang w:val="es-ES_tradnl"/>
              </w:rPr>
              <w:t>videográfica</w:t>
            </w:r>
            <w:proofErr w:type="spellEnd"/>
            <w:r w:rsidRPr="0088046B">
              <w:rPr>
                <w:rFonts w:ascii="Arial" w:hAnsi="Arial" w:cs="Arial"/>
                <w:color w:val="000000" w:themeColor="text1"/>
                <w:lang w:val="es-ES_tradnl"/>
              </w:rPr>
              <w:t xml:space="preserve"> y televisiva según la evolución histórica de las actividades de producción audiovisual.</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Organigramas y funciones profesionales en la </w:t>
            </w:r>
            <w:r w:rsidRPr="0088046B">
              <w:rPr>
                <w:rFonts w:ascii="Arial" w:hAnsi="Arial" w:cs="Arial"/>
                <w:color w:val="000000" w:themeColor="text1"/>
                <w:lang w:val="es-ES_tradnl"/>
              </w:rPr>
              <w:lastRenderedPageBreak/>
              <w:t>producción de productos audiovisuales.</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Proceso de producción audiovisual y multimedia.</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Creación de imágenes en movimiento y efectos digitales.</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Edición y postproducción de documentos multimedia.</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Los efectos en la historia del cine y la TV: La noche americana, la doble exposición, el croma, la edición digital.</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Condicionantes del diseño para todos.</w:t>
            </w:r>
          </w:p>
        </w:tc>
        <w:tc>
          <w:tcPr>
            <w:tcW w:w="5226" w:type="dxa"/>
            <w:shd w:val="clear" w:color="auto" w:fill="auto"/>
          </w:tcPr>
          <w:p w:rsidR="006E0F13" w:rsidRPr="0088046B" w:rsidRDefault="006E0F13" w:rsidP="00352677">
            <w:pPr>
              <w:pStyle w:val="Listavistosa-nfasis11"/>
              <w:numPr>
                <w:ilvl w:val="0"/>
                <w:numId w:val="104"/>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Comentar el resultado artístico y técnico que utilizan los creadores en la industria del cine y el teatro acerca del mundo del espectáculo.</w:t>
            </w:r>
          </w:p>
          <w:p w:rsidR="006E0F13" w:rsidRPr="0088046B" w:rsidRDefault="006E0F13" w:rsidP="00352677">
            <w:pPr>
              <w:pStyle w:val="Listavistosa-nfasis11"/>
              <w:numPr>
                <w:ilvl w:val="0"/>
                <w:numId w:val="104"/>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Analizar las características técnicas y expresivas de los diferentes medios de </w:t>
            </w:r>
            <w:r w:rsidRPr="0088046B">
              <w:rPr>
                <w:rFonts w:ascii="Arial" w:hAnsi="Arial" w:cs="Arial"/>
                <w:color w:val="000000" w:themeColor="text1"/>
                <w:lang w:val="es-ES_tradnl"/>
              </w:rPr>
              <w:lastRenderedPageBreak/>
              <w:t>comunicación, y sus posibilidades informativas y comunicativas identificando los tipos de destinatarios de los mensajes.</w:t>
            </w:r>
          </w:p>
          <w:p w:rsidR="006E0F13" w:rsidRPr="0088046B" w:rsidRDefault="006E0F13" w:rsidP="00352677">
            <w:pPr>
              <w:pStyle w:val="Listavistosa-nfasis11"/>
              <w:numPr>
                <w:ilvl w:val="0"/>
                <w:numId w:val="104"/>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Analizar los procesos técnicos que se realizan en la postproducción de piezas audiovisuales.</w:t>
            </w:r>
          </w:p>
          <w:p w:rsidR="006E0F13" w:rsidRPr="0088046B" w:rsidRDefault="006E0F13" w:rsidP="00352677">
            <w:pPr>
              <w:pStyle w:val="Listavistosa-nfasis11"/>
              <w:numPr>
                <w:ilvl w:val="0"/>
                <w:numId w:val="104"/>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Valorar la complejidad técnica y los resultados prácticos obtenidos en la fabricación de efectos para cine y televisión.</w:t>
            </w:r>
          </w:p>
        </w:tc>
        <w:tc>
          <w:tcPr>
            <w:tcW w:w="5198" w:type="dxa"/>
            <w:shd w:val="clear" w:color="auto" w:fill="auto"/>
          </w:tcPr>
          <w:p w:rsidR="006E0F13" w:rsidRPr="0088046B" w:rsidRDefault="006E0F13"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 xml:space="preserve">1.1. </w:t>
            </w:r>
            <w:r w:rsidRPr="0088046B">
              <w:rPr>
                <w:rFonts w:ascii="Arial" w:hAnsi="Arial" w:cs="Arial"/>
                <w:color w:val="000000" w:themeColor="text1"/>
                <w:lang w:val="es-ES_tradnl" w:eastAsia="es-ES"/>
              </w:rPr>
              <w:t>Analiza la visión del mundo del cine en películas representativas</w:t>
            </w:r>
            <w:r w:rsidRPr="0088046B">
              <w:rPr>
                <w:rFonts w:ascii="Arial" w:hAnsi="Arial" w:cs="Arial"/>
                <w:color w:val="000000" w:themeColor="text1"/>
                <w:lang w:val="es-ES_tradnl"/>
              </w:rPr>
              <w:t>.</w:t>
            </w:r>
          </w:p>
          <w:p w:rsidR="006E0F13" w:rsidRPr="0088046B" w:rsidRDefault="006E0F13" w:rsidP="00352677">
            <w:pPr>
              <w:pStyle w:val="Listavistosa-nfasis11"/>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 xml:space="preserve">2.1. Relaciona la evolución histórica de la producción audiovisual y de la radiodifusión con </w:t>
            </w:r>
            <w:r w:rsidRPr="0088046B">
              <w:rPr>
                <w:rFonts w:ascii="Arial" w:hAnsi="Arial" w:cs="Arial"/>
                <w:color w:val="000000" w:themeColor="text1"/>
                <w:lang w:val="es-ES_tradnl"/>
              </w:rPr>
              <w:lastRenderedPageBreak/>
              <w:t>las necesidades y características de los productos demandados por la sociedad.</w:t>
            </w:r>
          </w:p>
          <w:p w:rsidR="006E0F13" w:rsidRPr="0088046B" w:rsidRDefault="006E0F13" w:rsidP="00352677">
            <w:pPr>
              <w:pStyle w:val="Listavistosa-nfasis11"/>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2.2. Reconoce las diferentes funciones de los equipos técnicos humanos que intervienen en las producciones audiovisuales y en los multimedia.</w:t>
            </w:r>
          </w:p>
          <w:p w:rsidR="006E0F13" w:rsidRPr="0088046B" w:rsidRDefault="006E0F13"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2.3. Compara las características fundamentales de los destinatarios de la programación de emisiones de radio y televisión. </w:t>
            </w:r>
          </w:p>
          <w:p w:rsidR="006E0F13" w:rsidRPr="0088046B" w:rsidRDefault="006E0F13"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3.1. Describe la postproducción, finalidad y técnicas aplicadas a la creación audiovisual.</w:t>
            </w:r>
          </w:p>
          <w:p w:rsidR="006E0F13" w:rsidRPr="0088046B" w:rsidRDefault="006E0F13" w:rsidP="00352677">
            <w:pPr>
              <w:pStyle w:val="Listavistosa-nfasis11"/>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4.1. Analiza la evolución de los efectos en el cine.</w:t>
            </w:r>
          </w:p>
          <w:p w:rsidR="006E0F13" w:rsidRPr="0088046B" w:rsidRDefault="006E0F13"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4.2. Valora la necesidad de la </w:t>
            </w:r>
            <w:proofErr w:type="spellStart"/>
            <w:r w:rsidRPr="0088046B">
              <w:rPr>
                <w:rFonts w:ascii="Arial" w:hAnsi="Arial" w:cs="Arial"/>
                <w:color w:val="000000" w:themeColor="text1"/>
                <w:lang w:val="es-ES_tradnl"/>
              </w:rPr>
              <w:t>audiodescripción</w:t>
            </w:r>
            <w:proofErr w:type="spellEnd"/>
            <w:r w:rsidRPr="0088046B">
              <w:rPr>
                <w:rFonts w:ascii="Arial" w:hAnsi="Arial" w:cs="Arial"/>
                <w:color w:val="000000" w:themeColor="text1"/>
                <w:lang w:val="es-ES_tradnl"/>
              </w:rPr>
              <w:t xml:space="preserve"> y la </w:t>
            </w:r>
            <w:proofErr w:type="spellStart"/>
            <w:r w:rsidRPr="0088046B">
              <w:rPr>
                <w:rFonts w:ascii="Arial" w:hAnsi="Arial" w:cs="Arial"/>
                <w:color w:val="000000" w:themeColor="text1"/>
                <w:lang w:val="es-ES_tradnl"/>
              </w:rPr>
              <w:t>subtitulación</w:t>
            </w:r>
            <w:proofErr w:type="spellEnd"/>
            <w:r w:rsidRPr="0088046B">
              <w:rPr>
                <w:rFonts w:ascii="Arial" w:hAnsi="Arial" w:cs="Arial"/>
                <w:color w:val="000000" w:themeColor="text1"/>
                <w:lang w:val="es-ES_tradnl"/>
              </w:rPr>
              <w:t xml:space="preserve"> de productos audiovisuales y multimedia.</w:t>
            </w:r>
          </w:p>
        </w:tc>
      </w:tr>
      <w:tr w:rsidR="006E0F13" w:rsidRPr="0088046B" w:rsidTr="00352677">
        <w:tc>
          <w:tcPr>
            <w:tcW w:w="15614" w:type="dxa"/>
            <w:gridSpan w:val="3"/>
            <w:shd w:val="clear" w:color="auto" w:fill="auto"/>
          </w:tcPr>
          <w:p w:rsidR="006E0F13" w:rsidRPr="0088046B" w:rsidRDefault="006E0F13" w:rsidP="00352677">
            <w:pPr>
              <w:autoSpaceDE w:val="0"/>
              <w:autoSpaceDN w:val="0"/>
              <w:adjustRightInd w:val="0"/>
              <w:spacing w:before="100" w:beforeAutospacing="1" w:after="100" w:afterAutospacing="1" w:line="264" w:lineRule="auto"/>
              <w:jc w:val="center"/>
              <w:rPr>
                <w:rFonts w:ascii="Arial" w:hAnsi="Arial" w:cs="Arial"/>
                <w:color w:val="000000" w:themeColor="text1"/>
                <w:lang w:val="es-ES_tradnl"/>
              </w:rPr>
            </w:pPr>
            <w:r w:rsidRPr="0088046B">
              <w:rPr>
                <w:rFonts w:ascii="Arial" w:hAnsi="Arial" w:cs="Arial"/>
                <w:color w:val="000000" w:themeColor="text1"/>
                <w:lang w:val="es-ES_tradnl"/>
              </w:rPr>
              <w:lastRenderedPageBreak/>
              <w:t>Bloque 3. Los medios de comunicación audiovisual</w:t>
            </w:r>
          </w:p>
        </w:tc>
      </w:tr>
      <w:tr w:rsidR="006E0F13" w:rsidRPr="0088046B" w:rsidTr="00352677">
        <w:tc>
          <w:tcPr>
            <w:tcW w:w="5190" w:type="dxa"/>
            <w:shd w:val="clear" w:color="auto" w:fill="auto"/>
          </w:tcPr>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El lenguaje de la televisión. Características técnicas y expresivas. Los géneros y formatos de programas de televisión. La televisión del futuro. TV interactiva.</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Los hitos de la televisión en el lenguaje audiovisual.</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 televisión en España. Tipologías de programas para televisión y su realización. Informativos, entretenimiento, drama, comedia, terror, musicales, concursos, etc.</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Los grandes realizadores.</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 radio. Características técnicas y expresivas. Los géneros y formatos de programas de radio: </w:t>
            </w:r>
            <w:r w:rsidRPr="0088046B">
              <w:rPr>
                <w:rFonts w:ascii="Arial" w:hAnsi="Arial" w:cs="Arial"/>
                <w:color w:val="000000" w:themeColor="text1"/>
                <w:lang w:val="es-ES_tradnl"/>
              </w:rPr>
              <w:lastRenderedPageBreak/>
              <w:t>informativos, magacín, retransmisiones deportivas, etc. Características propias de cada género.</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Radio interactiva.</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Estudio de audiencias y programación. Características de la obtención de los datos de audiencia. Sistemas de elaboración estadística de resultados y trascendencia en la producción audiovisual.</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 radio y la televisión como servicio público.</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Medios de comunicación audiovisual de libre acceso. Internet y la socialización de la información, la comunicación y la creación.</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El uso responsable de la red.</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Libertad de expresión y derechos individuales del espectador.</w:t>
            </w:r>
          </w:p>
        </w:tc>
        <w:tc>
          <w:tcPr>
            <w:tcW w:w="5226" w:type="dxa"/>
            <w:shd w:val="clear" w:color="auto" w:fill="auto"/>
          </w:tcPr>
          <w:p w:rsidR="006E0F13" w:rsidRPr="0088046B" w:rsidRDefault="006E0F13" w:rsidP="00352677">
            <w:pPr>
              <w:pStyle w:val="Listavistosa-nfasis11"/>
              <w:numPr>
                <w:ilvl w:val="0"/>
                <w:numId w:val="102"/>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Valorar el uso y acceso a los nuevos media en relación con las necesidades comunicativas actuales y las necesidades de los servicios públicos de comunicación audiovisual tradicional.</w:t>
            </w:r>
          </w:p>
          <w:p w:rsidR="006E0F13" w:rsidRPr="0088046B" w:rsidRDefault="006E0F13" w:rsidP="00352677">
            <w:pPr>
              <w:pStyle w:val="Listavistosa-nfasis11"/>
              <w:numPr>
                <w:ilvl w:val="0"/>
                <w:numId w:val="102"/>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Analizar la importancia creativa, técnica e histórica de los principales realizadores de la Televisión en España.</w:t>
            </w:r>
          </w:p>
          <w:p w:rsidR="006E0F13" w:rsidRPr="0088046B" w:rsidRDefault="006E0F13" w:rsidP="00352677">
            <w:pPr>
              <w:pStyle w:val="Listavistosa-nfasis11"/>
              <w:numPr>
                <w:ilvl w:val="0"/>
                <w:numId w:val="102"/>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Explicar las características principales de la retransmisión radiofónica.</w:t>
            </w:r>
          </w:p>
          <w:p w:rsidR="006E0F13" w:rsidRPr="0088046B" w:rsidRDefault="006E0F13" w:rsidP="00352677">
            <w:pPr>
              <w:pStyle w:val="Listavistosa-nfasis11"/>
              <w:numPr>
                <w:ilvl w:val="0"/>
                <w:numId w:val="102"/>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Comentar las diferencias de planteamiento narrativo de los diferentes géneros radiofónicos, estableciendo sus características principales.</w:t>
            </w:r>
          </w:p>
          <w:p w:rsidR="006E0F13" w:rsidRPr="0088046B" w:rsidRDefault="006E0F13" w:rsidP="00352677">
            <w:pPr>
              <w:pStyle w:val="Listavistosa-nfasis11"/>
              <w:numPr>
                <w:ilvl w:val="0"/>
                <w:numId w:val="102"/>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Analizar y valorar la importancia económica de los índices de audiencia en los ingresos publicitarios de las empresas de comunicación.</w:t>
            </w:r>
          </w:p>
          <w:p w:rsidR="006E0F13" w:rsidRPr="0088046B" w:rsidRDefault="006E0F13" w:rsidP="00352677">
            <w:pPr>
              <w:pStyle w:val="Listavistosa-nfasis11"/>
              <w:numPr>
                <w:ilvl w:val="0"/>
                <w:numId w:val="102"/>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Identificar y discernir, las comunicaciones que emiten los medios de difusión, diferenciando </w:t>
            </w:r>
            <w:r w:rsidRPr="0088046B">
              <w:rPr>
                <w:rFonts w:ascii="Arial" w:hAnsi="Arial" w:cs="Arial"/>
                <w:color w:val="000000" w:themeColor="text1"/>
                <w:lang w:val="es-ES_tradnl"/>
              </w:rPr>
              <w:lastRenderedPageBreak/>
              <w:t>información de propaganda comercial.</w:t>
            </w:r>
          </w:p>
        </w:tc>
        <w:tc>
          <w:tcPr>
            <w:tcW w:w="5198" w:type="dxa"/>
            <w:shd w:val="clear" w:color="auto" w:fill="auto"/>
          </w:tcPr>
          <w:p w:rsidR="006E0F13" w:rsidRPr="0088046B" w:rsidRDefault="006E0F13"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1.1. Analiza producciones radiofónicas y televisivas identificando las características de los distintos géneros y distinguiendo los estereotipos más comunes presentes en los productos audiovisuales.</w:t>
            </w:r>
          </w:p>
          <w:p w:rsidR="006E0F13" w:rsidRPr="0088046B" w:rsidRDefault="006E0F13"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2.1. Analiza piezas emblemáticas de los principales realizadores de Televisión en España y comenta la calidad del producto realizado.</w:t>
            </w:r>
          </w:p>
          <w:p w:rsidR="006E0F13" w:rsidRPr="0088046B" w:rsidRDefault="006E0F13"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3.1. Comenta las principales características de la retransmisión radiofónica y la evolución desde su inicio hasta los sistemas digitales actuales.</w:t>
            </w:r>
          </w:p>
          <w:p w:rsidR="006E0F13" w:rsidRPr="0088046B" w:rsidRDefault="006E0F13" w:rsidP="00352677">
            <w:pPr>
              <w:pStyle w:val="Listavistosa-nfasis11"/>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4.1. Identifica las características principales de los géneros radiofónicos.</w:t>
            </w:r>
          </w:p>
          <w:p w:rsidR="006E0F13" w:rsidRPr="0088046B" w:rsidRDefault="006E0F13"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4.2. Analiza la estructura de los principales </w:t>
            </w:r>
            <w:r w:rsidRPr="0088046B">
              <w:rPr>
                <w:rFonts w:ascii="Arial" w:hAnsi="Arial" w:cs="Arial"/>
                <w:color w:val="000000" w:themeColor="text1"/>
                <w:lang w:val="es-ES_tradnl"/>
              </w:rPr>
              <w:lastRenderedPageBreak/>
              <w:t>géneros radiofónicos, estableciendo sus diferencias principales: presentación, ritmo narrativo, locución, recursos musicales y sonoros, etc.</w:t>
            </w:r>
          </w:p>
          <w:p w:rsidR="006E0F13" w:rsidRPr="0088046B" w:rsidRDefault="006E0F13"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5.1. Valora la participación de los estudios de audiencias en la programación de los programas de radio y televisión.</w:t>
            </w:r>
          </w:p>
          <w:p w:rsidR="006E0F13" w:rsidRPr="0088046B" w:rsidRDefault="006E0F13" w:rsidP="00352677">
            <w:pPr>
              <w:pStyle w:val="Listavistosa-nfasis11"/>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6.1. Comenta la importancia de los programas informativos de radio y televisión y su trascendencia social.</w:t>
            </w:r>
          </w:p>
          <w:p w:rsidR="006E0F13" w:rsidRPr="0088046B" w:rsidRDefault="006E0F13" w:rsidP="00352677">
            <w:pPr>
              <w:pStyle w:val="Listavistosa-nfasis11"/>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6.2. Compara la misma noticia relatada según diferentes medios de comunicación y establece conclusiones.</w:t>
            </w:r>
          </w:p>
          <w:p w:rsidR="006E0F13" w:rsidRPr="0088046B" w:rsidRDefault="006E0F13" w:rsidP="00352677">
            <w:pPr>
              <w:pStyle w:val="Listavistosa-nfasis11"/>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6.3. Valora la influencia de los medios de comunicación a través de la red</w:t>
            </w:r>
          </w:p>
        </w:tc>
      </w:tr>
      <w:tr w:rsidR="006E0F13" w:rsidRPr="0088046B" w:rsidTr="00352677">
        <w:trPr>
          <w:trHeight w:val="280"/>
        </w:trPr>
        <w:tc>
          <w:tcPr>
            <w:tcW w:w="15614" w:type="dxa"/>
            <w:gridSpan w:val="3"/>
            <w:shd w:val="clear" w:color="auto" w:fill="auto"/>
            <w:vAlign w:val="center"/>
          </w:tcPr>
          <w:p w:rsidR="006E0F13" w:rsidRPr="0088046B" w:rsidRDefault="006E0F13" w:rsidP="00352677">
            <w:pPr>
              <w:autoSpaceDE w:val="0"/>
              <w:autoSpaceDN w:val="0"/>
              <w:adjustRightInd w:val="0"/>
              <w:spacing w:before="100" w:beforeAutospacing="1" w:after="100" w:afterAutospacing="1" w:line="264" w:lineRule="auto"/>
              <w:ind w:left="340" w:hanging="340"/>
              <w:jc w:val="center"/>
              <w:rPr>
                <w:rFonts w:ascii="Arial" w:hAnsi="Arial" w:cs="Arial"/>
                <w:color w:val="000000" w:themeColor="text1"/>
                <w:lang w:val="es-ES_tradnl"/>
              </w:rPr>
            </w:pPr>
            <w:r w:rsidRPr="0088046B">
              <w:rPr>
                <w:rFonts w:ascii="Arial" w:hAnsi="Arial" w:cs="Arial"/>
                <w:color w:val="000000" w:themeColor="text1"/>
                <w:lang w:val="es-ES_tradnl"/>
              </w:rPr>
              <w:lastRenderedPageBreak/>
              <w:t>Bloque 4. La publicidad</w:t>
            </w:r>
          </w:p>
        </w:tc>
      </w:tr>
      <w:tr w:rsidR="006E0F13" w:rsidRPr="0088046B" w:rsidTr="00352677">
        <w:tc>
          <w:tcPr>
            <w:tcW w:w="5190" w:type="dxa"/>
            <w:shd w:val="clear" w:color="auto" w:fill="auto"/>
          </w:tcPr>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El análisis de la imagen publicitaria.</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 publicidad: información, propaganda y seducción.</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Funciones </w:t>
            </w:r>
            <w:proofErr w:type="gramStart"/>
            <w:r w:rsidRPr="0088046B">
              <w:rPr>
                <w:rFonts w:ascii="Arial" w:hAnsi="Arial" w:cs="Arial"/>
                <w:color w:val="000000" w:themeColor="text1"/>
                <w:lang w:val="es-ES_tradnl"/>
              </w:rPr>
              <w:t>comunicativas</w:t>
            </w:r>
            <w:proofErr w:type="gramEnd"/>
            <w:r w:rsidRPr="0088046B">
              <w:rPr>
                <w:rFonts w:ascii="Arial" w:hAnsi="Arial" w:cs="Arial"/>
                <w:color w:val="000000" w:themeColor="text1"/>
                <w:lang w:val="es-ES_tradnl"/>
              </w:rPr>
              <w:t xml:space="preserve">. Funciones </w:t>
            </w:r>
            <w:proofErr w:type="gramStart"/>
            <w:r w:rsidRPr="0088046B">
              <w:rPr>
                <w:rFonts w:ascii="Arial" w:hAnsi="Arial" w:cs="Arial"/>
                <w:color w:val="000000" w:themeColor="text1"/>
                <w:lang w:val="es-ES_tradnl"/>
              </w:rPr>
              <w:t>estéticas</w:t>
            </w:r>
            <w:proofErr w:type="gramEnd"/>
            <w:r w:rsidRPr="0088046B">
              <w:rPr>
                <w:rFonts w:ascii="Arial" w:hAnsi="Arial" w:cs="Arial"/>
                <w:color w:val="000000" w:themeColor="text1"/>
                <w:lang w:val="es-ES_tradnl"/>
              </w:rPr>
              <w:t>.</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Las nuevas formas de publicidad: emplazamiento del producto, publicidad encubierta y subliminal, definiciones correctas de ambas situaciones.</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 publicidad en el deporte, claves sociales y </w:t>
            </w:r>
            <w:r w:rsidRPr="0088046B">
              <w:rPr>
                <w:rFonts w:ascii="Arial" w:hAnsi="Arial" w:cs="Arial"/>
                <w:color w:val="000000" w:themeColor="text1"/>
                <w:lang w:val="es-ES_tradnl"/>
              </w:rPr>
              <w:lastRenderedPageBreak/>
              <w:t>económicas.</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Publicidad de dimensión social. Campañas humanitarias.</w:t>
            </w:r>
          </w:p>
        </w:tc>
        <w:tc>
          <w:tcPr>
            <w:tcW w:w="5226" w:type="dxa"/>
            <w:shd w:val="clear" w:color="auto" w:fill="auto"/>
          </w:tcPr>
          <w:p w:rsidR="006E0F13" w:rsidRPr="0088046B" w:rsidRDefault="006E0F13" w:rsidP="00352677">
            <w:pPr>
              <w:pStyle w:val="Listavistosa-nfasis11"/>
              <w:numPr>
                <w:ilvl w:val="0"/>
                <w:numId w:val="103"/>
              </w:numPr>
              <w:autoSpaceDE w:val="0"/>
              <w:autoSpaceDN w:val="0"/>
              <w:adjustRightInd w:val="0"/>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Valorar la dimensión social y de creación de necesidades de los mensajes publicitarios analizando las funciones comunicativas y estéticas del mensaje publicitario.</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strike/>
                <w:color w:val="000000" w:themeColor="text1"/>
                <w:lang w:val="es-ES_tradnl"/>
              </w:rPr>
            </w:pPr>
            <w:r w:rsidRPr="0088046B">
              <w:rPr>
                <w:rFonts w:ascii="Arial" w:hAnsi="Arial" w:cs="Arial"/>
                <w:color w:val="000000" w:themeColor="text1"/>
                <w:lang w:val="es-ES_tradnl"/>
              </w:rPr>
              <w:t xml:space="preserve">2. Analizar los sistemas de inserción de publicidad en los programas de radio y televisión: </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3. Exponer las consecuencias sociales del papel de los actores cinematográficos como generadores de tendencias y su relación con los patrocinadores comerciales.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 xml:space="preserve">4. Comentar la relación entre los triunfos deportivos y su asociación a productos </w:t>
            </w:r>
            <w:r w:rsidRPr="0088046B">
              <w:rPr>
                <w:rFonts w:ascii="Arial" w:hAnsi="Arial" w:cs="Arial"/>
                <w:color w:val="000000" w:themeColor="text1"/>
                <w:lang w:val="es-ES_tradnl"/>
              </w:rPr>
              <w:lastRenderedPageBreak/>
              <w:t>comerciales.</w:t>
            </w:r>
          </w:p>
        </w:tc>
        <w:tc>
          <w:tcPr>
            <w:tcW w:w="5198" w:type="dxa"/>
            <w:shd w:val="clear" w:color="auto" w:fill="auto"/>
          </w:tcPr>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1.1. Reconoce las distintas funciones de la publicidad, diferenciando los elementos informativos de aquellos otros relacionados con la emotividad, la seducción y la fascinación.</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1.2. Analiza diferentes imágenes publicitarias relacionando su composición y estructura con la consecución de sus objetivos.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1.3. Justifica la composición comunicativa y la estructura spots y mensajes publicitarios en relación de la consecución de sus objetivos.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 xml:space="preserve">2.1. </w:t>
            </w:r>
            <w:r w:rsidRPr="0088046B">
              <w:rPr>
                <w:rFonts w:ascii="Arial" w:hAnsi="Arial" w:cs="Arial"/>
                <w:color w:val="000000" w:themeColor="text1"/>
                <w:lang w:val="es-ES_tradnl" w:eastAsia="es-ES"/>
              </w:rPr>
              <w:t xml:space="preserve">Analiza diferentes recursos utilizados para </w:t>
            </w:r>
            <w:r w:rsidRPr="0088046B">
              <w:rPr>
                <w:rFonts w:ascii="Arial" w:hAnsi="Arial" w:cs="Arial"/>
                <w:color w:val="000000" w:themeColor="text1"/>
                <w:lang w:val="es-ES_tradnl" w:eastAsia="es-ES"/>
              </w:rPr>
              <w:lastRenderedPageBreak/>
              <w:t>insertar publicidad en los programas: el spot, el patrocinio, la publicidad encubierta, etc.</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2.2. Difiere las ventajas e inconvenientes de cada uno de ellos.</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3.1. Reconoce y explica razonadamente la presencia de la publicidad y del patrocinio en la imagen social de los actores y su trascendencia social.</w:t>
            </w:r>
          </w:p>
          <w:p w:rsidR="006E0F13" w:rsidRPr="0088046B" w:rsidRDefault="006E0F13" w:rsidP="00352677">
            <w:pPr>
              <w:pStyle w:val="Listavistosa-nfasis11"/>
              <w:autoSpaceDE w:val="0"/>
              <w:autoSpaceDN w:val="0"/>
              <w:adjustRightInd w:val="0"/>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4.1. Analiza la relación entre el deporte y el patrocinio comercial o la publicidad.</w:t>
            </w:r>
          </w:p>
        </w:tc>
      </w:tr>
      <w:tr w:rsidR="006E0F13" w:rsidRPr="0088046B" w:rsidTr="00352677">
        <w:trPr>
          <w:trHeight w:val="342"/>
        </w:trPr>
        <w:tc>
          <w:tcPr>
            <w:tcW w:w="15614" w:type="dxa"/>
            <w:gridSpan w:val="3"/>
            <w:shd w:val="clear" w:color="auto" w:fill="auto"/>
            <w:vAlign w:val="center"/>
          </w:tcPr>
          <w:p w:rsidR="006E0F13" w:rsidRPr="0088046B" w:rsidRDefault="006E0F13" w:rsidP="00352677">
            <w:pPr>
              <w:autoSpaceDE w:val="0"/>
              <w:autoSpaceDN w:val="0"/>
              <w:adjustRightInd w:val="0"/>
              <w:spacing w:before="100" w:beforeAutospacing="1" w:after="100" w:afterAutospacing="1" w:line="264" w:lineRule="auto"/>
              <w:ind w:left="340" w:hanging="340"/>
              <w:jc w:val="center"/>
              <w:rPr>
                <w:rFonts w:ascii="Arial" w:hAnsi="Arial" w:cs="Arial"/>
                <w:color w:val="000000" w:themeColor="text1"/>
                <w:lang w:val="es-ES_tradnl"/>
              </w:rPr>
            </w:pPr>
            <w:r w:rsidRPr="0088046B">
              <w:rPr>
                <w:rFonts w:ascii="Arial" w:hAnsi="Arial" w:cs="Arial"/>
                <w:color w:val="000000" w:themeColor="text1"/>
                <w:lang w:val="es-ES_tradnl"/>
              </w:rPr>
              <w:lastRenderedPageBreak/>
              <w:t>Bloque 5. Análisis de imágenes y mensajes multimedia</w:t>
            </w:r>
          </w:p>
        </w:tc>
      </w:tr>
      <w:tr w:rsidR="006E0F13" w:rsidRPr="0088046B" w:rsidTr="00352677">
        <w:tc>
          <w:tcPr>
            <w:tcW w:w="5190" w:type="dxa"/>
            <w:shd w:val="clear" w:color="auto" w:fill="auto"/>
          </w:tcPr>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Lectura denotativa y connotativa de imágenes. Análisis de imágenes fijas y en movimiento. </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Análisis de productos multimedia.</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Valores formales, estéticos, expresivos y de significado de las imágenes.</w:t>
            </w:r>
          </w:p>
          <w:p w:rsidR="006E0F13" w:rsidRPr="0088046B" w:rsidRDefault="006E0F13" w:rsidP="00352677">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 incidencia de los mensajes según el emisor y el medio utilizado.</w:t>
            </w:r>
          </w:p>
        </w:tc>
        <w:tc>
          <w:tcPr>
            <w:tcW w:w="5226" w:type="dxa"/>
            <w:shd w:val="clear" w:color="auto" w:fill="auto"/>
          </w:tcPr>
          <w:p w:rsidR="006E0F13" w:rsidRPr="0088046B" w:rsidRDefault="006E0F13" w:rsidP="00352677">
            <w:pPr>
              <w:pStyle w:val="Listavistosa-nfasis11"/>
              <w:numPr>
                <w:ilvl w:val="0"/>
                <w:numId w:val="10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Desarrollar actitudes selectivas, críticas y creativas frente a los mensajes que recibimos a través de los distintos canales de difusión aplicando soluciones expresivas para elaborar pequeñas producciones audiovisuales.</w:t>
            </w:r>
          </w:p>
          <w:p w:rsidR="006E0F13" w:rsidRPr="0088046B" w:rsidRDefault="006E0F13" w:rsidP="00352677">
            <w:pPr>
              <w:numPr>
                <w:ilvl w:val="0"/>
                <w:numId w:val="109"/>
              </w:numPr>
              <w:autoSpaceDE w:val="0"/>
              <w:autoSpaceDN w:val="0"/>
              <w:adjustRightInd w:val="0"/>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Seleccionar y discernir recursos audiovisuales adaptados a una necesidad concreta.</w:t>
            </w:r>
          </w:p>
        </w:tc>
        <w:tc>
          <w:tcPr>
            <w:tcW w:w="5198" w:type="dxa"/>
            <w:shd w:val="clear" w:color="auto" w:fill="auto"/>
          </w:tcPr>
          <w:p w:rsidR="006E0F13" w:rsidRPr="0088046B" w:rsidRDefault="006E0F13"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1.1. Analiza producciones multimedia y new media justificando las soluciones comunicativas empleadas.</w:t>
            </w:r>
          </w:p>
          <w:p w:rsidR="006E0F13" w:rsidRPr="0088046B" w:rsidRDefault="006E0F13" w:rsidP="00352677">
            <w:pPr>
              <w:pStyle w:val="Listavistosa-nfasis11"/>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2.1. Compara los contenidos comunicativos audiovisuales que se encuentran en internet valorando la adecuación de los emisores y las repercusiones de los mismos.</w:t>
            </w:r>
          </w:p>
          <w:p w:rsidR="006E0F13" w:rsidRPr="0088046B" w:rsidRDefault="006E0F13" w:rsidP="00352677">
            <w:pPr>
              <w:pStyle w:val="Listavistosa-nfasis11"/>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2.2. Reconoce expresiva y narrativamente un film valorando sus soluciones técnicas en la creación del mensaje.</w:t>
            </w:r>
          </w:p>
          <w:p w:rsidR="006E0F13" w:rsidRPr="0088046B" w:rsidRDefault="006E0F13" w:rsidP="00352677">
            <w:pPr>
              <w:pStyle w:val="Listavistosa-nfasis11"/>
              <w:spacing w:before="100" w:beforeAutospacing="1" w:after="100" w:afterAutospacing="1" w:line="264" w:lineRule="auto"/>
              <w:ind w:left="0"/>
              <w:jc w:val="both"/>
              <w:rPr>
                <w:rFonts w:ascii="Arial" w:hAnsi="Arial" w:cs="Arial"/>
                <w:color w:val="000000" w:themeColor="text1"/>
                <w:lang w:val="es-ES_tradnl"/>
              </w:rPr>
            </w:pPr>
            <w:r w:rsidRPr="0088046B">
              <w:rPr>
                <w:rFonts w:ascii="Arial" w:hAnsi="Arial" w:cs="Arial"/>
                <w:color w:val="000000" w:themeColor="text1"/>
                <w:lang w:val="es-ES_tradnl"/>
              </w:rPr>
              <w:t>2.3. Analiza expresiva y narrativamente un programa de televisión valorando sus soluciones comunicativas y el público al que va dirigido.</w:t>
            </w:r>
          </w:p>
          <w:p w:rsidR="006E0F13" w:rsidRPr="0088046B" w:rsidRDefault="006E0F13"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 xml:space="preserve">2.4. Elabora una pequeña producción audiovisual aplicando soluciones expresivas según el género y formato seleccionado. </w:t>
            </w:r>
          </w:p>
        </w:tc>
      </w:tr>
    </w:tbl>
    <w:p w:rsidR="009E33AE" w:rsidRPr="006E0F13" w:rsidRDefault="009E33AE" w:rsidP="006E0F13">
      <w:bookmarkStart w:id="0" w:name="_GoBack"/>
      <w:bookmarkEnd w:id="0"/>
    </w:p>
    <w:sectPr w:rsidR="009E33AE" w:rsidRPr="006E0F13"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441" w:rsidRDefault="00EB2441" w:rsidP="00DD3F66">
      <w:pPr>
        <w:spacing w:after="0" w:line="240" w:lineRule="auto"/>
      </w:pPr>
      <w:r>
        <w:separator/>
      </w:r>
    </w:p>
  </w:endnote>
  <w:endnote w:type="continuationSeparator" w:id="0">
    <w:p w:rsidR="00EB2441" w:rsidRDefault="00EB2441"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6E0F13">
          <w:rPr>
            <w:noProof/>
          </w:rPr>
          <w:t>1</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441" w:rsidRDefault="00EB2441" w:rsidP="00DD3F66">
      <w:pPr>
        <w:spacing w:after="0" w:line="240" w:lineRule="auto"/>
      </w:pPr>
      <w:r>
        <w:separator/>
      </w:r>
    </w:p>
  </w:footnote>
  <w:footnote w:type="continuationSeparator" w:id="0">
    <w:p w:rsidR="00EB2441" w:rsidRDefault="00EB2441"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6B1E"/>
    <w:rsid w:val="002357EF"/>
    <w:rsid w:val="00235FF1"/>
    <w:rsid w:val="00240290"/>
    <w:rsid w:val="0024040C"/>
    <w:rsid w:val="00246615"/>
    <w:rsid w:val="00246DF7"/>
    <w:rsid w:val="00251AD6"/>
    <w:rsid w:val="00252EA7"/>
    <w:rsid w:val="00255EFC"/>
    <w:rsid w:val="00256277"/>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73F5"/>
    <w:rsid w:val="00BC2A4F"/>
    <w:rsid w:val="00BC5BE2"/>
    <w:rsid w:val="00BC5EB8"/>
    <w:rsid w:val="00BC652F"/>
    <w:rsid w:val="00BD53A7"/>
    <w:rsid w:val="00BD56B8"/>
    <w:rsid w:val="00BD6FE5"/>
    <w:rsid w:val="00BE2FE8"/>
    <w:rsid w:val="00BE33E1"/>
    <w:rsid w:val="00BE7D91"/>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2441"/>
    <w:rsid w:val="00EB4760"/>
    <w:rsid w:val="00EB5E38"/>
    <w:rsid w:val="00EB7D20"/>
    <w:rsid w:val="00EC3699"/>
    <w:rsid w:val="00EC58DF"/>
    <w:rsid w:val="00EC5AF1"/>
    <w:rsid w:val="00EC6B29"/>
    <w:rsid w:val="00ED0010"/>
    <w:rsid w:val="00ED1E12"/>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0720F-677F-4B99-83F4-C2F885DE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5013</Words>
  <Characters>27574</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32522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3</cp:revision>
  <cp:lastPrinted>2014-09-03T18:03:00Z</cp:lastPrinted>
  <dcterms:created xsi:type="dcterms:W3CDTF">2016-03-11T22:17:00Z</dcterms:created>
  <dcterms:modified xsi:type="dcterms:W3CDTF">2016-03-11T22:17:00Z</dcterms:modified>
</cp:coreProperties>
</file>